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46AD2" w14:textId="77777777" w:rsidR="00A74370" w:rsidRPr="00A74370" w:rsidRDefault="00A74370" w:rsidP="00A74370">
      <w:pPr>
        <w:spacing w:after="0" w:line="240" w:lineRule="auto"/>
        <w:ind w:firstLine="426"/>
        <w:jc w:val="center"/>
        <w:rPr>
          <w:rFonts w:ascii="Times New Roman" w:hAnsi="Times New Roman" w:cs="Times New Roman"/>
          <w:b/>
          <w:sz w:val="28"/>
          <w:szCs w:val="28"/>
          <w:lang w:val="uk-UA"/>
        </w:rPr>
      </w:pPr>
      <w:r w:rsidRPr="00A74370">
        <w:rPr>
          <w:rFonts w:ascii="Times New Roman" w:hAnsi="Times New Roman" w:cs="Times New Roman"/>
          <w:b/>
          <w:sz w:val="28"/>
          <w:szCs w:val="28"/>
          <w:lang w:val="uk-UA"/>
        </w:rPr>
        <w:t>ЗВІТ</w:t>
      </w:r>
    </w:p>
    <w:p w14:paraId="7782D64C" w14:textId="77777777" w:rsidR="00A74370" w:rsidRPr="00A74370" w:rsidRDefault="00A74370" w:rsidP="00A74370">
      <w:pPr>
        <w:spacing w:after="0" w:line="240" w:lineRule="auto"/>
        <w:ind w:firstLine="426"/>
        <w:jc w:val="center"/>
        <w:rPr>
          <w:rFonts w:ascii="Times New Roman" w:hAnsi="Times New Roman" w:cs="Times New Roman"/>
          <w:b/>
          <w:sz w:val="28"/>
          <w:szCs w:val="28"/>
          <w:lang w:val="uk-UA"/>
        </w:rPr>
      </w:pPr>
    </w:p>
    <w:p w14:paraId="716423E8" w14:textId="77777777" w:rsidR="00A74370" w:rsidRPr="00A74370" w:rsidRDefault="00A74370" w:rsidP="00A74370">
      <w:pPr>
        <w:spacing w:after="0" w:line="240" w:lineRule="auto"/>
        <w:ind w:firstLine="426"/>
        <w:jc w:val="center"/>
        <w:rPr>
          <w:rFonts w:ascii="Times New Roman" w:hAnsi="Times New Roman" w:cs="Times New Roman"/>
          <w:b/>
          <w:sz w:val="28"/>
          <w:szCs w:val="28"/>
          <w:lang w:val="uk-UA"/>
        </w:rPr>
      </w:pPr>
      <w:r w:rsidRPr="00A74370">
        <w:rPr>
          <w:rFonts w:ascii="Times New Roman" w:hAnsi="Times New Roman" w:cs="Times New Roman"/>
          <w:b/>
          <w:sz w:val="28"/>
          <w:szCs w:val="28"/>
          <w:lang w:val="uk-UA"/>
        </w:rPr>
        <w:t xml:space="preserve">Депутата Київської міської ради члена фракції «Єдність» </w:t>
      </w:r>
    </w:p>
    <w:p w14:paraId="29C276B1" w14:textId="6BD407D9" w:rsidR="00A74370" w:rsidRDefault="00A74370" w:rsidP="00A74370">
      <w:pPr>
        <w:spacing w:after="0" w:line="240" w:lineRule="auto"/>
        <w:ind w:firstLine="426"/>
        <w:jc w:val="center"/>
        <w:rPr>
          <w:rFonts w:ascii="Times New Roman" w:hAnsi="Times New Roman" w:cs="Times New Roman"/>
          <w:b/>
          <w:sz w:val="28"/>
          <w:szCs w:val="28"/>
          <w:lang w:val="uk-UA"/>
        </w:rPr>
      </w:pPr>
      <w:r w:rsidRPr="00A74370">
        <w:rPr>
          <w:rFonts w:ascii="Times New Roman" w:hAnsi="Times New Roman" w:cs="Times New Roman"/>
          <w:b/>
          <w:sz w:val="28"/>
          <w:szCs w:val="28"/>
          <w:lang w:val="uk-UA"/>
        </w:rPr>
        <w:t>Сергія Олександровича Кримчака про виконання депутатських повноважень протягом 202</w:t>
      </w:r>
      <w:r w:rsidR="000F11F2">
        <w:rPr>
          <w:rFonts w:ascii="Times New Roman" w:hAnsi="Times New Roman" w:cs="Times New Roman"/>
          <w:b/>
          <w:sz w:val="28"/>
          <w:szCs w:val="28"/>
          <w:lang w:val="uk-UA"/>
        </w:rPr>
        <w:t>2</w:t>
      </w:r>
      <w:r w:rsidRPr="00A74370">
        <w:rPr>
          <w:rFonts w:ascii="Times New Roman" w:hAnsi="Times New Roman" w:cs="Times New Roman"/>
          <w:b/>
          <w:sz w:val="28"/>
          <w:szCs w:val="28"/>
          <w:lang w:val="uk-UA"/>
        </w:rPr>
        <w:t xml:space="preserve"> року</w:t>
      </w:r>
    </w:p>
    <w:p w14:paraId="24501E13" w14:textId="77777777" w:rsidR="00A74370" w:rsidRPr="00A74370" w:rsidRDefault="00A74370" w:rsidP="00A74370">
      <w:pPr>
        <w:spacing w:after="0" w:line="240" w:lineRule="auto"/>
        <w:ind w:firstLine="426"/>
        <w:jc w:val="center"/>
        <w:rPr>
          <w:rFonts w:ascii="Times New Roman" w:hAnsi="Times New Roman" w:cs="Times New Roman"/>
          <w:b/>
          <w:sz w:val="28"/>
          <w:szCs w:val="28"/>
          <w:lang w:val="uk-UA"/>
        </w:rPr>
      </w:pPr>
    </w:p>
    <w:p w14:paraId="309E741A" w14:textId="15A60267" w:rsidR="00A74370" w:rsidRPr="00A74370" w:rsidRDefault="006604D2" w:rsidP="00A74370">
      <w:pPr>
        <w:spacing w:after="0" w:line="240" w:lineRule="auto"/>
        <w:ind w:firstLine="426"/>
        <w:jc w:val="both"/>
        <w:rPr>
          <w:rFonts w:ascii="Times New Roman" w:hAnsi="Times New Roman" w:cs="Times New Roman"/>
          <w:sz w:val="28"/>
          <w:szCs w:val="28"/>
          <w:shd w:val="clear" w:color="auto" w:fill="FFFFFF"/>
          <w:lang w:val="uk-UA"/>
        </w:rPr>
      </w:pPr>
      <w:r w:rsidRPr="006604D2">
        <w:rPr>
          <w:rFonts w:ascii="Times New Roman" w:hAnsi="Times New Roman" w:cs="Times New Roman"/>
          <w:sz w:val="28"/>
          <w:szCs w:val="28"/>
          <w:shd w:val="clear" w:color="auto" w:fill="FFFFFF"/>
          <w:lang w:val="uk-UA"/>
        </w:rPr>
        <w:t>За звітний період, який припав на початок вторгнення російських агресорів</w:t>
      </w:r>
      <w:r w:rsidR="00FD528B">
        <w:rPr>
          <w:rFonts w:ascii="Times New Roman" w:hAnsi="Times New Roman" w:cs="Times New Roman"/>
          <w:sz w:val="28"/>
          <w:szCs w:val="28"/>
          <w:shd w:val="clear" w:color="auto" w:fill="FFFFFF"/>
          <w:lang w:val="uk-UA"/>
        </w:rPr>
        <w:t>,</w:t>
      </w:r>
      <w:r w:rsidRPr="006604D2">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uk-UA"/>
        </w:rPr>
        <w:t>м</w:t>
      </w:r>
      <w:r w:rsidR="00A74370" w:rsidRPr="00A74370">
        <w:rPr>
          <w:rFonts w:ascii="Times New Roman" w:hAnsi="Times New Roman" w:cs="Times New Roman"/>
          <w:sz w:val="28"/>
          <w:szCs w:val="28"/>
          <w:shd w:val="clear" w:color="auto" w:fill="FFFFFF"/>
          <w:lang w:val="uk-UA"/>
        </w:rPr>
        <w:t xml:space="preserve">ною, </w:t>
      </w:r>
      <w:r w:rsidR="00A74370" w:rsidRPr="00A74370">
        <w:rPr>
          <w:rFonts w:ascii="Times New Roman" w:hAnsi="Times New Roman" w:cs="Times New Roman"/>
          <w:sz w:val="28"/>
          <w:szCs w:val="28"/>
          <w:lang w:val="uk-UA"/>
        </w:rPr>
        <w:t xml:space="preserve">як депутатом Київської міської ради, представником загальнодержавних інтересів та інтересів громадян України, мешканців міста Києва, </w:t>
      </w:r>
      <w:r w:rsidR="00A74370" w:rsidRPr="00A74370">
        <w:rPr>
          <w:rFonts w:ascii="Times New Roman" w:hAnsi="Times New Roman" w:cs="Times New Roman"/>
          <w:sz w:val="28"/>
          <w:szCs w:val="28"/>
          <w:shd w:val="clear" w:color="auto" w:fill="FFFFFF"/>
          <w:lang w:val="uk-UA"/>
        </w:rPr>
        <w:t xml:space="preserve">відповідно до чинного законодавства України та в межах моєї компетенції, було здійснено виконання депутатських повноважень у таких напрямках, як підтримка зв’язку з виборцями, розгляд пропозицій, заяв і скарг громадян, а також участь у засіданнях </w:t>
      </w:r>
      <w:r w:rsidR="00A74370" w:rsidRPr="00A74370">
        <w:rPr>
          <w:rFonts w:ascii="Times New Roman" w:hAnsi="Times New Roman" w:cs="Times New Roman"/>
          <w:sz w:val="28"/>
          <w:szCs w:val="28"/>
          <w:lang w:val="uk-UA"/>
        </w:rPr>
        <w:t>Постійної комісії Київської міської ради з питань містобудування, архітектури та земельних відносин, а також Постійно діючої конкурсної комісії по залученню інвесторів до фінансування будівництва, реконструкції, реставрації тощо</w:t>
      </w:r>
      <w:r w:rsidR="00A74370">
        <w:rPr>
          <w:rFonts w:ascii="Times New Roman" w:hAnsi="Times New Roman" w:cs="Times New Roman"/>
          <w:sz w:val="28"/>
          <w:szCs w:val="28"/>
          <w:lang w:val="uk-UA"/>
        </w:rPr>
        <w:t>,</w:t>
      </w:r>
      <w:r w:rsidR="00A74370" w:rsidRPr="00A74370">
        <w:rPr>
          <w:rFonts w:ascii="Times New Roman" w:hAnsi="Times New Roman" w:cs="Times New Roman"/>
          <w:sz w:val="28"/>
          <w:szCs w:val="28"/>
          <w:lang w:val="uk-UA"/>
        </w:rPr>
        <w:t xml:space="preserve"> об'єктів житлового та нежитлового призначення, незавершеного будівництва, інженерно-транспортної інфраструктури міста Києва</w:t>
      </w:r>
      <w:r w:rsidR="00A74370" w:rsidRPr="00A74370">
        <w:rPr>
          <w:rFonts w:ascii="Times New Roman" w:hAnsi="Times New Roman" w:cs="Times New Roman"/>
          <w:sz w:val="28"/>
          <w:szCs w:val="28"/>
          <w:shd w:val="clear" w:color="auto" w:fill="FFFFFF"/>
          <w:lang w:val="uk-UA"/>
        </w:rPr>
        <w:t>. Кожен із зазначених напрямків був та залишається невід’ємною складовою моєї депутатської діяльності.</w:t>
      </w:r>
    </w:p>
    <w:p w14:paraId="49D8E1EF" w14:textId="65288FA0" w:rsidR="00A74370" w:rsidRPr="00A74370" w:rsidRDefault="00A74370" w:rsidP="00A74370">
      <w:pPr>
        <w:spacing w:after="0" w:line="240" w:lineRule="auto"/>
        <w:ind w:firstLine="426"/>
        <w:jc w:val="both"/>
        <w:rPr>
          <w:rFonts w:ascii="Times New Roman" w:hAnsi="Times New Roman" w:cs="Times New Roman"/>
          <w:sz w:val="28"/>
          <w:szCs w:val="28"/>
          <w:shd w:val="clear" w:color="auto" w:fill="FFFFFF"/>
          <w:lang w:val="uk-UA"/>
        </w:rPr>
      </w:pPr>
      <w:r w:rsidRPr="00A74370">
        <w:rPr>
          <w:rFonts w:ascii="Times New Roman" w:hAnsi="Times New Roman" w:cs="Times New Roman"/>
          <w:sz w:val="28"/>
          <w:szCs w:val="28"/>
          <w:shd w:val="clear" w:color="auto" w:fill="FFFFFF"/>
          <w:lang w:val="uk-UA"/>
        </w:rPr>
        <w:t xml:space="preserve"> При здійсненні депутатських повноважень керувався у своїй діяльності </w:t>
      </w:r>
      <w:r w:rsidR="000836E4" w:rsidRPr="000836E4">
        <w:rPr>
          <w:rFonts w:ascii="Times New Roman" w:hAnsi="Times New Roman" w:cs="Times New Roman"/>
          <w:sz w:val="28"/>
          <w:szCs w:val="28"/>
          <w:shd w:val="clear" w:color="auto" w:fill="FFFFFF"/>
          <w:lang w:val="uk-UA"/>
        </w:rPr>
        <w:t>виключно Конституцією України, Законами України «Про місцеве самоврядування в Україні», «Про статус депутатів місцевих рад»</w:t>
      </w:r>
      <w:r w:rsidR="001C42F7">
        <w:rPr>
          <w:rFonts w:ascii="Times New Roman" w:hAnsi="Times New Roman" w:cs="Times New Roman"/>
          <w:sz w:val="28"/>
          <w:szCs w:val="28"/>
          <w:shd w:val="clear" w:color="auto" w:fill="FFFFFF"/>
          <w:lang w:val="uk-UA"/>
        </w:rPr>
        <w:t xml:space="preserve"> </w:t>
      </w:r>
      <w:r w:rsidR="000836E4" w:rsidRPr="000836E4">
        <w:rPr>
          <w:rFonts w:ascii="Times New Roman" w:hAnsi="Times New Roman" w:cs="Times New Roman"/>
          <w:sz w:val="28"/>
          <w:szCs w:val="28"/>
          <w:shd w:val="clear" w:color="auto" w:fill="FFFFFF"/>
          <w:lang w:val="uk-UA"/>
        </w:rPr>
        <w:t>та іншими нормативно-правовими актами, що визначають порядок діяльності депутатів</w:t>
      </w:r>
      <w:r w:rsidR="001C42F7">
        <w:rPr>
          <w:rFonts w:ascii="Times New Roman" w:hAnsi="Times New Roman" w:cs="Times New Roman"/>
          <w:sz w:val="28"/>
          <w:szCs w:val="28"/>
          <w:shd w:val="clear" w:color="auto" w:fill="FFFFFF"/>
          <w:lang w:val="uk-UA"/>
        </w:rPr>
        <w:t xml:space="preserve">, а також </w:t>
      </w:r>
      <w:r w:rsidRPr="00A74370">
        <w:rPr>
          <w:rFonts w:ascii="Times New Roman" w:hAnsi="Times New Roman" w:cs="Times New Roman"/>
          <w:sz w:val="28"/>
          <w:szCs w:val="28"/>
          <w:shd w:val="clear" w:color="auto" w:fill="FFFFFF"/>
          <w:lang w:val="uk-UA"/>
        </w:rPr>
        <w:t>загальновизнаними принципами порядності, честі і гідності.</w:t>
      </w:r>
    </w:p>
    <w:p w14:paraId="20607B86" w14:textId="77777777" w:rsidR="00A74370" w:rsidRPr="001C42F7" w:rsidRDefault="00A74370" w:rsidP="00A74370">
      <w:pPr>
        <w:spacing w:after="0" w:line="240" w:lineRule="auto"/>
        <w:ind w:firstLine="426"/>
        <w:rPr>
          <w:rFonts w:ascii="Times New Roman" w:hAnsi="Times New Roman" w:cs="Times New Roman"/>
          <w:sz w:val="28"/>
          <w:szCs w:val="28"/>
          <w:lang w:val="uk-UA"/>
        </w:rPr>
      </w:pPr>
    </w:p>
    <w:p w14:paraId="306F7429" w14:textId="1AAE6B8A" w:rsidR="00A74370" w:rsidRPr="00A74370" w:rsidRDefault="00A74370" w:rsidP="00A74370">
      <w:pPr>
        <w:spacing w:after="0" w:line="240" w:lineRule="auto"/>
        <w:ind w:firstLine="426"/>
        <w:jc w:val="center"/>
        <w:rPr>
          <w:rFonts w:ascii="Times New Roman" w:hAnsi="Times New Roman" w:cs="Times New Roman"/>
          <w:b/>
          <w:color w:val="0070C0"/>
          <w:sz w:val="28"/>
          <w:szCs w:val="28"/>
          <w:shd w:val="clear" w:color="auto" w:fill="FFFFFF"/>
          <w:lang w:val="uk-UA"/>
        </w:rPr>
      </w:pPr>
      <w:r w:rsidRPr="00A74370">
        <w:rPr>
          <w:rFonts w:ascii="Times New Roman" w:hAnsi="Times New Roman" w:cs="Times New Roman"/>
          <w:b/>
          <w:sz w:val="28"/>
          <w:szCs w:val="28"/>
          <w:lang w:val="uk-UA"/>
        </w:rPr>
        <w:t>Реалізація Програми вирішення депутатами Київської міської ради соціально – економічних проблем, виконання передвиборних програм та доручень виборців</w:t>
      </w:r>
    </w:p>
    <w:p w14:paraId="3EC81060" w14:textId="77777777" w:rsidR="00A74370" w:rsidRPr="00A74370" w:rsidRDefault="00A74370" w:rsidP="00A74370">
      <w:pPr>
        <w:spacing w:after="0" w:line="240" w:lineRule="auto"/>
        <w:ind w:firstLine="426"/>
        <w:rPr>
          <w:rFonts w:ascii="Times New Roman" w:hAnsi="Times New Roman" w:cs="Times New Roman"/>
          <w:sz w:val="28"/>
          <w:szCs w:val="28"/>
          <w:shd w:val="clear" w:color="auto" w:fill="FFFFFF"/>
          <w:lang w:val="uk-UA"/>
        </w:rPr>
      </w:pPr>
    </w:p>
    <w:p w14:paraId="4A29DA62" w14:textId="421AA2BF" w:rsidR="00A74370" w:rsidRPr="000836E4" w:rsidRDefault="00A74370" w:rsidP="000836E4">
      <w:pPr>
        <w:spacing w:after="0" w:line="240" w:lineRule="auto"/>
        <w:ind w:firstLine="426"/>
        <w:jc w:val="both"/>
        <w:rPr>
          <w:rFonts w:ascii="Times New Roman" w:hAnsi="Times New Roman" w:cs="Times New Roman"/>
          <w:sz w:val="28"/>
          <w:szCs w:val="28"/>
          <w:shd w:val="clear" w:color="auto" w:fill="FFFFFF"/>
          <w:lang w:val="uk-UA"/>
        </w:rPr>
      </w:pPr>
      <w:r w:rsidRPr="00A74370">
        <w:rPr>
          <w:rFonts w:ascii="Times New Roman" w:hAnsi="Times New Roman" w:cs="Times New Roman"/>
          <w:sz w:val="28"/>
          <w:szCs w:val="28"/>
          <w:shd w:val="clear" w:color="auto" w:fill="FFFFFF"/>
          <w:lang w:val="uk-UA"/>
        </w:rPr>
        <w:t>Протягом 202</w:t>
      </w:r>
      <w:r w:rsidR="000F11F2">
        <w:rPr>
          <w:rFonts w:ascii="Times New Roman" w:hAnsi="Times New Roman" w:cs="Times New Roman"/>
          <w:sz w:val="28"/>
          <w:szCs w:val="28"/>
          <w:shd w:val="clear" w:color="auto" w:fill="FFFFFF"/>
          <w:lang w:val="uk-UA"/>
        </w:rPr>
        <w:t>2</w:t>
      </w:r>
      <w:r w:rsidRPr="00A74370">
        <w:rPr>
          <w:rFonts w:ascii="Times New Roman" w:hAnsi="Times New Roman" w:cs="Times New Roman"/>
          <w:sz w:val="28"/>
          <w:szCs w:val="28"/>
          <w:shd w:val="clear" w:color="auto" w:fill="FFFFFF"/>
          <w:lang w:val="uk-UA"/>
        </w:rPr>
        <w:t xml:space="preserve"> року, </w:t>
      </w:r>
      <w:r w:rsidRPr="00A74370">
        <w:rPr>
          <w:rFonts w:ascii="Times New Roman" w:eastAsia="Times New Roman" w:hAnsi="Times New Roman" w:cs="Times New Roman"/>
          <w:sz w:val="28"/>
          <w:szCs w:val="28"/>
          <w:lang w:val="uk-UA" w:eastAsia="ru-RU"/>
        </w:rPr>
        <w:t xml:space="preserve">для забезпечення гідних умов проживання мешканців </w:t>
      </w:r>
      <w:r w:rsidRPr="00A74370">
        <w:rPr>
          <w:rFonts w:ascii="Times New Roman" w:hAnsi="Times New Roman" w:cs="Times New Roman"/>
          <w:sz w:val="28"/>
          <w:szCs w:val="28"/>
          <w:shd w:val="clear" w:color="auto" w:fill="FFFFFF"/>
          <w:lang w:val="uk-UA"/>
        </w:rPr>
        <w:t>Дарницького району міста Києва</w:t>
      </w:r>
      <w:r w:rsidRPr="00A74370">
        <w:rPr>
          <w:rFonts w:ascii="Times New Roman" w:eastAsia="Times New Roman" w:hAnsi="Times New Roman" w:cs="Times New Roman"/>
          <w:sz w:val="28"/>
          <w:szCs w:val="28"/>
          <w:lang w:val="uk-UA" w:eastAsia="ru-RU"/>
        </w:rPr>
        <w:t>,</w:t>
      </w:r>
      <w:r w:rsidRPr="00A74370">
        <w:rPr>
          <w:rFonts w:ascii="Times New Roman" w:hAnsi="Times New Roman" w:cs="Times New Roman"/>
          <w:sz w:val="28"/>
          <w:szCs w:val="28"/>
          <w:shd w:val="clear" w:color="auto" w:fill="FFFFFF"/>
          <w:lang w:val="uk-UA"/>
        </w:rPr>
        <w:t xml:space="preserve"> </w:t>
      </w:r>
      <w:r w:rsidR="000836E4">
        <w:rPr>
          <w:rFonts w:ascii="Times New Roman" w:hAnsi="Times New Roman" w:cs="Times New Roman"/>
          <w:sz w:val="28"/>
          <w:szCs w:val="28"/>
          <w:shd w:val="clear" w:color="auto" w:fill="FFFFFF"/>
          <w:lang w:val="uk-UA"/>
        </w:rPr>
        <w:t xml:space="preserve">у </w:t>
      </w:r>
      <w:r w:rsidRPr="00A74370">
        <w:rPr>
          <w:rFonts w:ascii="Times New Roman" w:hAnsi="Times New Roman" w:cs="Times New Roman"/>
          <w:sz w:val="28"/>
          <w:szCs w:val="28"/>
          <w:lang w:val="uk-UA"/>
        </w:rPr>
        <w:t>межах Програми вирішення депутатами Київської міської ради соціально-економічних проблем, виконання передвиборних програм та доручень виборців на 2021 – 2025 роки, за рахунок коштів депутатського фонду, вдавалося вирішувати актуальні питання та гострі проблеми й потреби мешканців району, з якими вони зверталися чи до приймальні, чи до мене безпосередньо</w:t>
      </w:r>
      <w:r w:rsidR="001C42F7">
        <w:rPr>
          <w:rFonts w:ascii="Times New Roman" w:hAnsi="Times New Roman" w:cs="Times New Roman"/>
          <w:sz w:val="28"/>
          <w:szCs w:val="28"/>
          <w:lang w:val="uk-UA"/>
        </w:rPr>
        <w:t>, а саме:</w:t>
      </w:r>
    </w:p>
    <w:p w14:paraId="42ABB2D3" w14:textId="77777777" w:rsidR="00A74370" w:rsidRPr="00A74370" w:rsidRDefault="00A74370" w:rsidP="00A74370">
      <w:pPr>
        <w:spacing w:after="0" w:line="240" w:lineRule="auto"/>
        <w:ind w:firstLine="426"/>
        <w:jc w:val="center"/>
        <w:rPr>
          <w:rFonts w:ascii="Times New Roman" w:hAnsi="Times New Roman" w:cs="Times New Roman"/>
          <w:b/>
          <w:sz w:val="28"/>
          <w:szCs w:val="28"/>
        </w:rPr>
      </w:pPr>
    </w:p>
    <w:p w14:paraId="2C147F6F" w14:textId="77777777" w:rsidR="00AE1212" w:rsidRPr="00985FE9" w:rsidRDefault="00A2246C" w:rsidP="00AE1212">
      <w:pPr>
        <w:pStyle w:val="a3"/>
        <w:numPr>
          <w:ilvl w:val="0"/>
          <w:numId w:val="2"/>
        </w:numPr>
        <w:spacing w:after="0" w:line="240" w:lineRule="auto"/>
        <w:ind w:left="709" w:hanging="283"/>
        <w:rPr>
          <w:rFonts w:ascii="Times New Roman" w:hAnsi="Times New Roman" w:cs="Times New Roman"/>
          <w:sz w:val="28"/>
          <w:szCs w:val="28"/>
          <w:lang w:val="uk-UA"/>
        </w:rPr>
      </w:pPr>
      <w:r w:rsidRPr="00985FE9">
        <w:rPr>
          <w:rFonts w:ascii="Times New Roman" w:hAnsi="Times New Roman" w:cs="Times New Roman"/>
          <w:sz w:val="28"/>
          <w:szCs w:val="28"/>
          <w:lang w:val="uk-UA"/>
        </w:rPr>
        <w:t>Надано одноразову матеріальну допомогу особам з інвалідністю, пенсіонерам,</w:t>
      </w:r>
      <w:r w:rsidR="000347CC" w:rsidRPr="00985FE9">
        <w:rPr>
          <w:rFonts w:ascii="Times New Roman" w:hAnsi="Times New Roman" w:cs="Times New Roman"/>
          <w:sz w:val="28"/>
          <w:szCs w:val="28"/>
          <w:lang w:val="uk-UA"/>
        </w:rPr>
        <w:t xml:space="preserve"> </w:t>
      </w:r>
      <w:r w:rsidRPr="00985FE9">
        <w:rPr>
          <w:rFonts w:ascii="Times New Roman" w:hAnsi="Times New Roman" w:cs="Times New Roman"/>
          <w:sz w:val="28"/>
          <w:szCs w:val="28"/>
          <w:lang w:val="uk-UA"/>
        </w:rPr>
        <w:t xml:space="preserve">внутрішньо переміщеним особам, </w:t>
      </w:r>
      <w:r w:rsidR="00F27947" w:rsidRPr="00985FE9">
        <w:rPr>
          <w:rFonts w:ascii="Times New Roman" w:hAnsi="Times New Roman" w:cs="Times New Roman"/>
          <w:sz w:val="28"/>
          <w:szCs w:val="28"/>
          <w:lang w:val="uk-UA"/>
        </w:rPr>
        <w:t xml:space="preserve">постраждалим в наслідок російської агресії, </w:t>
      </w:r>
      <w:r w:rsidRPr="00985FE9">
        <w:rPr>
          <w:rFonts w:ascii="Times New Roman" w:hAnsi="Times New Roman" w:cs="Times New Roman"/>
          <w:sz w:val="28"/>
          <w:szCs w:val="28"/>
          <w:lang w:val="uk-UA"/>
        </w:rPr>
        <w:t>багатодітним сім’ям, малозабезпеченим мешканцям Дарницького району м. Києва,  згідно "Програми вирішення депутатами Київської міської ради соціально-економічних проблем, виконання передвиборних програм та доручень виборців на 2022 рік" на загальну суму 1449422,53 гр</w:t>
      </w:r>
      <w:r w:rsidR="0037365B" w:rsidRPr="00985FE9">
        <w:rPr>
          <w:rFonts w:ascii="Times New Roman" w:hAnsi="Times New Roman" w:cs="Times New Roman"/>
          <w:sz w:val="28"/>
          <w:szCs w:val="28"/>
          <w:lang w:val="uk-UA"/>
        </w:rPr>
        <w:t>н</w:t>
      </w:r>
      <w:r w:rsidRPr="00985FE9">
        <w:rPr>
          <w:rFonts w:ascii="Times New Roman" w:hAnsi="Times New Roman" w:cs="Times New Roman"/>
          <w:sz w:val="28"/>
          <w:szCs w:val="28"/>
          <w:lang w:val="uk-UA"/>
        </w:rPr>
        <w:t>.</w:t>
      </w:r>
    </w:p>
    <w:p w14:paraId="01AD1E70" w14:textId="4E339629" w:rsidR="00AE1212" w:rsidRPr="00985FE9" w:rsidRDefault="00A74370" w:rsidP="00AE1212">
      <w:pPr>
        <w:pStyle w:val="a3"/>
        <w:numPr>
          <w:ilvl w:val="0"/>
          <w:numId w:val="2"/>
        </w:numPr>
        <w:spacing w:after="0" w:line="240" w:lineRule="auto"/>
        <w:ind w:left="709" w:hanging="283"/>
        <w:rPr>
          <w:rFonts w:ascii="Times New Roman" w:hAnsi="Times New Roman" w:cs="Times New Roman"/>
          <w:sz w:val="28"/>
          <w:szCs w:val="28"/>
          <w:lang w:val="uk-UA"/>
        </w:rPr>
      </w:pPr>
      <w:r w:rsidRPr="00985FE9">
        <w:rPr>
          <w:rFonts w:ascii="Times New Roman" w:hAnsi="Times New Roman" w:cs="Times New Roman"/>
          <w:sz w:val="28"/>
          <w:szCs w:val="28"/>
          <w:lang w:val="uk-UA"/>
        </w:rPr>
        <w:t>Придбано</w:t>
      </w:r>
      <w:r w:rsidR="00772891" w:rsidRPr="00985FE9">
        <w:rPr>
          <w:rFonts w:ascii="Times New Roman" w:hAnsi="Times New Roman" w:cs="Times New Roman"/>
          <w:sz w:val="28"/>
          <w:szCs w:val="28"/>
          <w:lang w:val="uk-UA"/>
        </w:rPr>
        <w:t xml:space="preserve"> </w:t>
      </w:r>
      <w:r w:rsidR="00772CBD" w:rsidRPr="00985FE9">
        <w:rPr>
          <w:rFonts w:ascii="Times New Roman" w:hAnsi="Times New Roman" w:cs="Times New Roman"/>
          <w:sz w:val="28"/>
          <w:szCs w:val="28"/>
          <w:lang w:val="uk-UA"/>
        </w:rPr>
        <w:t>Пасхальні</w:t>
      </w:r>
      <w:r w:rsidRPr="00985FE9">
        <w:rPr>
          <w:rFonts w:ascii="Times New Roman" w:hAnsi="Times New Roman" w:cs="Times New Roman"/>
          <w:sz w:val="28"/>
          <w:szCs w:val="28"/>
          <w:lang w:val="uk-UA"/>
        </w:rPr>
        <w:t xml:space="preserve"> кекси  «Святкові пасхальні до Великодня» </w:t>
      </w:r>
    </w:p>
    <w:p w14:paraId="265091F4" w14:textId="734B16A8" w:rsidR="002D3D70" w:rsidRPr="00985FE9" w:rsidRDefault="002D3D70" w:rsidP="002D3D70">
      <w:pPr>
        <w:pStyle w:val="a3"/>
        <w:numPr>
          <w:ilvl w:val="0"/>
          <w:numId w:val="2"/>
        </w:numPr>
        <w:spacing w:after="0" w:line="240" w:lineRule="auto"/>
        <w:rPr>
          <w:rFonts w:ascii="Times New Roman" w:hAnsi="Times New Roman" w:cs="Times New Roman"/>
          <w:sz w:val="28"/>
          <w:szCs w:val="28"/>
          <w:shd w:val="clear" w:color="auto" w:fill="FFFFFF"/>
          <w:lang w:val="uk-UA"/>
        </w:rPr>
      </w:pPr>
      <w:r w:rsidRPr="00985FE9">
        <w:rPr>
          <w:rFonts w:ascii="Times New Roman" w:hAnsi="Times New Roman" w:cs="Times New Roman"/>
          <w:sz w:val="28"/>
          <w:szCs w:val="28"/>
          <w:shd w:val="clear" w:color="auto" w:fill="FFFFFF"/>
          <w:lang w:val="uk-UA"/>
        </w:rPr>
        <w:lastRenderedPageBreak/>
        <w:t>Замін</w:t>
      </w:r>
      <w:r w:rsidR="00AE1212" w:rsidRPr="00985FE9">
        <w:rPr>
          <w:rFonts w:ascii="Times New Roman" w:hAnsi="Times New Roman" w:cs="Times New Roman"/>
          <w:sz w:val="28"/>
          <w:szCs w:val="28"/>
          <w:shd w:val="clear" w:color="auto" w:fill="FFFFFF"/>
          <w:lang w:val="uk-UA"/>
        </w:rPr>
        <w:t>ено</w:t>
      </w:r>
      <w:r w:rsidRPr="00985FE9">
        <w:rPr>
          <w:rFonts w:ascii="Times New Roman" w:hAnsi="Times New Roman" w:cs="Times New Roman"/>
          <w:sz w:val="28"/>
          <w:szCs w:val="28"/>
          <w:shd w:val="clear" w:color="auto" w:fill="FFFFFF"/>
          <w:lang w:val="uk-UA"/>
        </w:rPr>
        <w:t xml:space="preserve"> дверей вул. Ревуцького, буд. 18 (частково).</w:t>
      </w:r>
    </w:p>
    <w:p w14:paraId="7BFC0F02" w14:textId="58E3DA27" w:rsidR="002D3D70" w:rsidRPr="00985FE9" w:rsidRDefault="002D3D70" w:rsidP="002D3D70">
      <w:pPr>
        <w:pStyle w:val="a3"/>
        <w:numPr>
          <w:ilvl w:val="0"/>
          <w:numId w:val="2"/>
        </w:numPr>
        <w:spacing w:after="0" w:line="240" w:lineRule="auto"/>
        <w:rPr>
          <w:rFonts w:ascii="Times New Roman" w:hAnsi="Times New Roman" w:cs="Times New Roman"/>
          <w:sz w:val="28"/>
          <w:szCs w:val="28"/>
          <w:shd w:val="clear" w:color="auto" w:fill="FFFFFF"/>
          <w:lang w:val="uk-UA"/>
        </w:rPr>
      </w:pPr>
      <w:r w:rsidRPr="00985FE9">
        <w:rPr>
          <w:rFonts w:ascii="Times New Roman" w:hAnsi="Times New Roman" w:cs="Times New Roman"/>
          <w:sz w:val="28"/>
          <w:szCs w:val="28"/>
          <w:shd w:val="clear" w:color="auto" w:fill="FFFFFF"/>
          <w:lang w:val="uk-UA"/>
        </w:rPr>
        <w:t>Замін</w:t>
      </w:r>
      <w:r w:rsidR="00AE1212" w:rsidRPr="00985FE9">
        <w:rPr>
          <w:rFonts w:ascii="Times New Roman" w:hAnsi="Times New Roman" w:cs="Times New Roman"/>
          <w:sz w:val="28"/>
          <w:szCs w:val="28"/>
          <w:shd w:val="clear" w:color="auto" w:fill="FFFFFF"/>
          <w:lang w:val="uk-UA"/>
        </w:rPr>
        <w:t>ено</w:t>
      </w:r>
      <w:r w:rsidRPr="00985FE9">
        <w:rPr>
          <w:rFonts w:ascii="Times New Roman" w:hAnsi="Times New Roman" w:cs="Times New Roman"/>
          <w:sz w:val="28"/>
          <w:szCs w:val="28"/>
          <w:shd w:val="clear" w:color="auto" w:fill="FFFFFF"/>
          <w:lang w:val="uk-UA"/>
        </w:rPr>
        <w:t xml:space="preserve"> дверей вул.</w:t>
      </w:r>
      <w:r w:rsidR="00985FE9">
        <w:rPr>
          <w:rFonts w:ascii="Times New Roman" w:hAnsi="Times New Roman" w:cs="Times New Roman"/>
          <w:sz w:val="28"/>
          <w:szCs w:val="28"/>
          <w:shd w:val="clear" w:color="auto" w:fill="FFFFFF"/>
          <w:lang w:val="uk-UA"/>
        </w:rPr>
        <w:t xml:space="preserve"> </w:t>
      </w:r>
      <w:r w:rsidRPr="00985FE9">
        <w:rPr>
          <w:rFonts w:ascii="Times New Roman" w:hAnsi="Times New Roman" w:cs="Times New Roman"/>
          <w:sz w:val="28"/>
          <w:szCs w:val="28"/>
          <w:shd w:val="clear" w:color="auto" w:fill="FFFFFF"/>
          <w:lang w:val="uk-UA"/>
        </w:rPr>
        <w:t xml:space="preserve">Кошиця, буд. 10/21 (частково). </w:t>
      </w:r>
    </w:p>
    <w:p w14:paraId="0FD8C9F9" w14:textId="3834E19C" w:rsidR="002D3D70" w:rsidRPr="00985FE9" w:rsidRDefault="002D3D70" w:rsidP="002D3D70">
      <w:pPr>
        <w:pStyle w:val="a3"/>
        <w:numPr>
          <w:ilvl w:val="0"/>
          <w:numId w:val="2"/>
        </w:numPr>
        <w:spacing w:after="0" w:line="240" w:lineRule="auto"/>
        <w:rPr>
          <w:rFonts w:ascii="Times New Roman" w:hAnsi="Times New Roman" w:cs="Times New Roman"/>
          <w:sz w:val="28"/>
          <w:szCs w:val="28"/>
          <w:shd w:val="clear" w:color="auto" w:fill="FFFFFF"/>
          <w:lang w:val="uk-UA"/>
        </w:rPr>
      </w:pPr>
      <w:r w:rsidRPr="00985FE9">
        <w:rPr>
          <w:rFonts w:ascii="Times New Roman" w:hAnsi="Times New Roman" w:cs="Times New Roman"/>
          <w:sz w:val="28"/>
          <w:szCs w:val="28"/>
          <w:shd w:val="clear" w:color="auto" w:fill="FFFFFF"/>
          <w:lang w:val="uk-UA"/>
        </w:rPr>
        <w:t>Замін</w:t>
      </w:r>
      <w:r w:rsidR="00AE1212" w:rsidRPr="00985FE9">
        <w:rPr>
          <w:rFonts w:ascii="Times New Roman" w:hAnsi="Times New Roman" w:cs="Times New Roman"/>
          <w:sz w:val="28"/>
          <w:szCs w:val="28"/>
          <w:shd w:val="clear" w:color="auto" w:fill="FFFFFF"/>
          <w:lang w:val="uk-UA"/>
        </w:rPr>
        <w:t>ено</w:t>
      </w:r>
      <w:r w:rsidRPr="00985FE9">
        <w:rPr>
          <w:rFonts w:ascii="Times New Roman" w:hAnsi="Times New Roman" w:cs="Times New Roman"/>
          <w:sz w:val="28"/>
          <w:szCs w:val="28"/>
          <w:shd w:val="clear" w:color="auto" w:fill="FFFFFF"/>
          <w:lang w:val="uk-UA"/>
        </w:rPr>
        <w:t xml:space="preserve"> дверей вул.</w:t>
      </w:r>
      <w:r w:rsidR="00985FE9">
        <w:rPr>
          <w:rFonts w:ascii="Times New Roman" w:hAnsi="Times New Roman" w:cs="Times New Roman"/>
          <w:sz w:val="28"/>
          <w:szCs w:val="28"/>
          <w:shd w:val="clear" w:color="auto" w:fill="FFFFFF"/>
          <w:lang w:val="uk-UA"/>
        </w:rPr>
        <w:t xml:space="preserve"> </w:t>
      </w:r>
      <w:r w:rsidRPr="00985FE9">
        <w:rPr>
          <w:rFonts w:ascii="Times New Roman" w:hAnsi="Times New Roman" w:cs="Times New Roman"/>
          <w:sz w:val="28"/>
          <w:szCs w:val="28"/>
          <w:shd w:val="clear" w:color="auto" w:fill="FFFFFF"/>
          <w:lang w:val="uk-UA"/>
        </w:rPr>
        <w:t xml:space="preserve">Кошиця, буд. 9 </w:t>
      </w:r>
      <w:r w:rsidR="000A6920" w:rsidRPr="00985FE9">
        <w:rPr>
          <w:rFonts w:ascii="Times New Roman" w:hAnsi="Times New Roman" w:cs="Times New Roman"/>
          <w:sz w:val="28"/>
          <w:szCs w:val="28"/>
          <w:shd w:val="clear" w:color="auto" w:fill="FFFFFF"/>
          <w:lang w:val="uk-UA"/>
        </w:rPr>
        <w:t>(частково).</w:t>
      </w:r>
    </w:p>
    <w:p w14:paraId="35D59EA6" w14:textId="5FBFF689" w:rsidR="002D3D70" w:rsidRPr="00985FE9" w:rsidRDefault="002D3D70" w:rsidP="002D3D70">
      <w:pPr>
        <w:pStyle w:val="a3"/>
        <w:numPr>
          <w:ilvl w:val="0"/>
          <w:numId w:val="2"/>
        </w:numPr>
        <w:spacing w:after="0" w:line="240" w:lineRule="auto"/>
        <w:rPr>
          <w:rFonts w:ascii="Times New Roman" w:hAnsi="Times New Roman" w:cs="Times New Roman"/>
          <w:sz w:val="28"/>
          <w:szCs w:val="28"/>
          <w:shd w:val="clear" w:color="auto" w:fill="FFFFFF"/>
          <w:lang w:val="uk-UA"/>
        </w:rPr>
      </w:pPr>
      <w:r w:rsidRPr="00985FE9">
        <w:rPr>
          <w:rFonts w:ascii="Times New Roman" w:hAnsi="Times New Roman" w:cs="Times New Roman"/>
          <w:sz w:val="28"/>
          <w:szCs w:val="28"/>
          <w:shd w:val="clear" w:color="auto" w:fill="FFFFFF"/>
          <w:lang w:val="uk-UA"/>
        </w:rPr>
        <w:t>Замін</w:t>
      </w:r>
      <w:r w:rsidR="00AE1212" w:rsidRPr="00985FE9">
        <w:rPr>
          <w:rFonts w:ascii="Times New Roman" w:hAnsi="Times New Roman" w:cs="Times New Roman"/>
          <w:sz w:val="28"/>
          <w:szCs w:val="28"/>
          <w:shd w:val="clear" w:color="auto" w:fill="FFFFFF"/>
          <w:lang w:val="uk-UA"/>
        </w:rPr>
        <w:t>ено</w:t>
      </w:r>
      <w:r w:rsidRPr="00985FE9">
        <w:rPr>
          <w:rFonts w:ascii="Times New Roman" w:hAnsi="Times New Roman" w:cs="Times New Roman"/>
          <w:sz w:val="28"/>
          <w:szCs w:val="28"/>
          <w:shd w:val="clear" w:color="auto" w:fill="FFFFFF"/>
          <w:lang w:val="uk-UA"/>
        </w:rPr>
        <w:t xml:space="preserve"> дверей вул.</w:t>
      </w:r>
      <w:r w:rsidR="00985FE9">
        <w:rPr>
          <w:rFonts w:ascii="Times New Roman" w:hAnsi="Times New Roman" w:cs="Times New Roman"/>
          <w:sz w:val="28"/>
          <w:szCs w:val="28"/>
          <w:shd w:val="clear" w:color="auto" w:fill="FFFFFF"/>
          <w:lang w:val="uk-UA"/>
        </w:rPr>
        <w:t xml:space="preserve"> </w:t>
      </w:r>
      <w:r w:rsidRPr="00985FE9">
        <w:rPr>
          <w:rFonts w:ascii="Times New Roman" w:hAnsi="Times New Roman" w:cs="Times New Roman"/>
          <w:sz w:val="28"/>
          <w:szCs w:val="28"/>
          <w:shd w:val="clear" w:color="auto" w:fill="FFFFFF"/>
          <w:lang w:val="uk-UA"/>
        </w:rPr>
        <w:t>Тростянецька, буд. 7В (частково).</w:t>
      </w:r>
    </w:p>
    <w:p w14:paraId="7CBD504E" w14:textId="7E7D4DB8" w:rsidR="002D3D70" w:rsidRPr="00985FE9" w:rsidRDefault="002D3D70" w:rsidP="002D3D70">
      <w:pPr>
        <w:pStyle w:val="a3"/>
        <w:numPr>
          <w:ilvl w:val="0"/>
          <w:numId w:val="2"/>
        </w:numPr>
        <w:spacing w:after="0" w:line="240" w:lineRule="auto"/>
        <w:rPr>
          <w:rFonts w:ascii="Times New Roman" w:hAnsi="Times New Roman" w:cs="Times New Roman"/>
          <w:sz w:val="28"/>
          <w:szCs w:val="28"/>
          <w:shd w:val="clear" w:color="auto" w:fill="FFFFFF"/>
          <w:lang w:val="uk-UA"/>
        </w:rPr>
      </w:pPr>
      <w:r w:rsidRPr="00985FE9">
        <w:rPr>
          <w:rFonts w:ascii="Times New Roman" w:hAnsi="Times New Roman" w:cs="Times New Roman"/>
          <w:sz w:val="28"/>
          <w:szCs w:val="28"/>
          <w:shd w:val="clear" w:color="auto" w:fill="FFFFFF"/>
          <w:lang w:val="uk-UA"/>
        </w:rPr>
        <w:t>Замін</w:t>
      </w:r>
      <w:r w:rsidR="00AE1212" w:rsidRPr="00985FE9">
        <w:rPr>
          <w:rFonts w:ascii="Times New Roman" w:hAnsi="Times New Roman" w:cs="Times New Roman"/>
          <w:sz w:val="28"/>
          <w:szCs w:val="28"/>
          <w:shd w:val="clear" w:color="auto" w:fill="FFFFFF"/>
          <w:lang w:val="uk-UA"/>
        </w:rPr>
        <w:t>ено</w:t>
      </w:r>
      <w:r w:rsidRPr="00985FE9">
        <w:rPr>
          <w:rFonts w:ascii="Times New Roman" w:hAnsi="Times New Roman" w:cs="Times New Roman"/>
          <w:sz w:val="28"/>
          <w:szCs w:val="28"/>
          <w:shd w:val="clear" w:color="auto" w:fill="FFFFFF"/>
          <w:lang w:val="uk-UA"/>
        </w:rPr>
        <w:t xml:space="preserve"> вікон вул. Драгоманова, буд. 27 – (частково).</w:t>
      </w:r>
    </w:p>
    <w:p w14:paraId="6A4A1917" w14:textId="77777777" w:rsidR="0037365B" w:rsidRPr="002D3D70" w:rsidRDefault="0037365B" w:rsidP="0037365B">
      <w:pPr>
        <w:spacing w:after="0" w:line="240" w:lineRule="auto"/>
        <w:rPr>
          <w:rFonts w:ascii="Times New Roman" w:hAnsi="Times New Roman" w:cs="Times New Roman"/>
          <w:b/>
          <w:i/>
          <w:iCs/>
          <w:color w:val="000000" w:themeColor="text1"/>
          <w:sz w:val="28"/>
          <w:szCs w:val="28"/>
          <w:shd w:val="clear" w:color="auto" w:fill="FFFFFF"/>
          <w:lang w:val="uk-UA"/>
        </w:rPr>
      </w:pPr>
    </w:p>
    <w:p w14:paraId="08C409FC" w14:textId="77777777" w:rsidR="00A74370" w:rsidRPr="002D3D70" w:rsidRDefault="00A74370" w:rsidP="00A74370">
      <w:pPr>
        <w:spacing w:after="0" w:line="240" w:lineRule="auto"/>
        <w:ind w:firstLine="426"/>
        <w:rPr>
          <w:rFonts w:ascii="Times New Roman" w:hAnsi="Times New Roman" w:cs="Times New Roman"/>
          <w:b/>
          <w:color w:val="000000" w:themeColor="text1"/>
          <w:sz w:val="28"/>
          <w:szCs w:val="28"/>
          <w:shd w:val="clear" w:color="auto" w:fill="FFFFFF"/>
          <w:lang w:val="uk-UA"/>
        </w:rPr>
      </w:pPr>
      <w:r w:rsidRPr="002D3D70">
        <w:rPr>
          <w:rFonts w:ascii="Times New Roman" w:hAnsi="Times New Roman" w:cs="Times New Roman"/>
          <w:b/>
          <w:color w:val="000000" w:themeColor="text1"/>
          <w:sz w:val="28"/>
          <w:szCs w:val="28"/>
          <w:shd w:val="clear" w:color="auto" w:fill="FFFFFF"/>
          <w:lang w:val="uk-UA"/>
        </w:rPr>
        <w:t xml:space="preserve">Участь у засіданнях Київської міської ради та засіданнях комісій </w:t>
      </w:r>
    </w:p>
    <w:p w14:paraId="63BFBB92" w14:textId="77777777" w:rsidR="00A74370" w:rsidRPr="002D3D70" w:rsidRDefault="00A74370" w:rsidP="00A74370">
      <w:pPr>
        <w:spacing w:after="0" w:line="240" w:lineRule="auto"/>
        <w:ind w:firstLine="426"/>
        <w:rPr>
          <w:rFonts w:ascii="Times New Roman" w:hAnsi="Times New Roman" w:cs="Times New Roman"/>
          <w:b/>
          <w:color w:val="000000" w:themeColor="text1"/>
          <w:sz w:val="28"/>
          <w:szCs w:val="28"/>
          <w:shd w:val="clear" w:color="auto" w:fill="FFFFFF"/>
          <w:lang w:val="uk-UA"/>
        </w:rPr>
      </w:pPr>
    </w:p>
    <w:p w14:paraId="19525068" w14:textId="55D9ECE9" w:rsidR="008D1089" w:rsidRPr="002D3D70" w:rsidRDefault="008D1089" w:rsidP="00A74370">
      <w:pPr>
        <w:spacing w:after="0" w:line="240" w:lineRule="auto"/>
        <w:ind w:firstLine="426"/>
        <w:jc w:val="both"/>
        <w:rPr>
          <w:rFonts w:ascii="Times New Roman" w:hAnsi="Times New Roman" w:cs="Times New Roman"/>
          <w:color w:val="000000" w:themeColor="text1"/>
          <w:sz w:val="28"/>
          <w:szCs w:val="28"/>
          <w:shd w:val="clear" w:color="auto" w:fill="FFFFFF"/>
          <w:lang w:val="uk-UA"/>
        </w:rPr>
      </w:pPr>
      <w:r w:rsidRPr="002D3D70">
        <w:rPr>
          <w:rFonts w:ascii="Times New Roman" w:hAnsi="Times New Roman" w:cs="Times New Roman"/>
          <w:color w:val="000000" w:themeColor="text1"/>
          <w:sz w:val="28"/>
          <w:szCs w:val="28"/>
          <w:shd w:val="clear" w:color="auto" w:fill="FFFFFF"/>
          <w:lang w:val="uk-UA"/>
        </w:rPr>
        <w:t xml:space="preserve">Одним із основних обов’язків своєї діяльності, як депутата Київської міської ради, вважаю участь у пленарних засіданнях та роботу в </w:t>
      </w:r>
      <w:r w:rsidR="00F27947" w:rsidRPr="002D3D70">
        <w:rPr>
          <w:rFonts w:ascii="Times New Roman" w:hAnsi="Times New Roman" w:cs="Times New Roman"/>
          <w:color w:val="000000" w:themeColor="text1"/>
          <w:sz w:val="28"/>
          <w:szCs w:val="28"/>
          <w:shd w:val="clear" w:color="auto" w:fill="FFFFFF"/>
          <w:lang w:val="uk-UA"/>
        </w:rPr>
        <w:t>П</w:t>
      </w:r>
      <w:r w:rsidRPr="002D3D70">
        <w:rPr>
          <w:rFonts w:ascii="Times New Roman" w:hAnsi="Times New Roman" w:cs="Times New Roman"/>
          <w:color w:val="000000" w:themeColor="text1"/>
          <w:sz w:val="28"/>
          <w:szCs w:val="28"/>
          <w:shd w:val="clear" w:color="auto" w:fill="FFFFFF"/>
          <w:lang w:val="uk-UA"/>
        </w:rPr>
        <w:t>остійній комісії, а тому на особистому та постійному контролі тримаю рішення міської ради з питань, що належать до моїх повноважень.</w:t>
      </w:r>
    </w:p>
    <w:p w14:paraId="4D8BC4A1" w14:textId="4649D3E2" w:rsidR="00A74370" w:rsidRPr="002D3D70" w:rsidRDefault="00A74370" w:rsidP="00A74370">
      <w:pPr>
        <w:spacing w:after="0" w:line="240" w:lineRule="auto"/>
        <w:ind w:firstLine="426"/>
        <w:jc w:val="both"/>
        <w:rPr>
          <w:rFonts w:ascii="Times New Roman" w:hAnsi="Times New Roman" w:cs="Times New Roman"/>
          <w:color w:val="000000" w:themeColor="text1"/>
          <w:sz w:val="28"/>
          <w:szCs w:val="28"/>
          <w:shd w:val="clear" w:color="auto" w:fill="FFFFFF"/>
          <w:lang w:val="uk-UA"/>
        </w:rPr>
      </w:pPr>
      <w:r w:rsidRPr="002D3D70">
        <w:rPr>
          <w:rFonts w:ascii="Times New Roman" w:hAnsi="Times New Roman" w:cs="Times New Roman"/>
          <w:color w:val="000000" w:themeColor="text1"/>
          <w:sz w:val="28"/>
          <w:szCs w:val="28"/>
          <w:shd w:val="clear" w:color="auto" w:fill="FFFFFF"/>
          <w:lang w:val="uk-UA"/>
        </w:rPr>
        <w:t>Протягом 202</w:t>
      </w:r>
      <w:r w:rsidR="00F03358" w:rsidRPr="002D3D70">
        <w:rPr>
          <w:rFonts w:ascii="Times New Roman" w:hAnsi="Times New Roman" w:cs="Times New Roman"/>
          <w:color w:val="000000" w:themeColor="text1"/>
          <w:sz w:val="28"/>
          <w:szCs w:val="28"/>
          <w:shd w:val="clear" w:color="auto" w:fill="FFFFFF"/>
          <w:lang w:val="uk-UA"/>
        </w:rPr>
        <w:t>2</w:t>
      </w:r>
      <w:r w:rsidRPr="002D3D70">
        <w:rPr>
          <w:rFonts w:ascii="Times New Roman" w:hAnsi="Times New Roman" w:cs="Times New Roman"/>
          <w:color w:val="000000" w:themeColor="text1"/>
          <w:sz w:val="28"/>
          <w:szCs w:val="28"/>
          <w:shd w:val="clear" w:color="auto" w:fill="FFFFFF"/>
          <w:lang w:val="uk-UA"/>
        </w:rPr>
        <w:t xml:space="preserve"> року я брав участь у переважній більшості пленарних засідань Київської міської ради, активно долучався до обговорення питань, які розглядалися на засіданнях Київської міської ради, що були вкрай важливими для членів територіальної громади столиці. Неодноразово виступав на пленарних засіданнях у сесійній залі з питань архітектури, містобудування та земельних відносин, а також з питань бюджету та соціально-економічної політики з метою захисту прав та законних інтересів киян.</w:t>
      </w:r>
    </w:p>
    <w:p w14:paraId="0603203F" w14:textId="77777777" w:rsidR="00A74370" w:rsidRPr="002D3D70" w:rsidRDefault="00A74370" w:rsidP="00A74370">
      <w:pPr>
        <w:spacing w:after="0" w:line="240" w:lineRule="auto"/>
        <w:ind w:firstLine="426"/>
        <w:jc w:val="both"/>
        <w:rPr>
          <w:rFonts w:ascii="Times New Roman" w:hAnsi="Times New Roman" w:cs="Times New Roman"/>
          <w:color w:val="000000" w:themeColor="text1"/>
          <w:sz w:val="28"/>
          <w:szCs w:val="28"/>
          <w:shd w:val="clear" w:color="auto" w:fill="FFFFFF"/>
          <w:lang w:val="uk-UA"/>
        </w:rPr>
      </w:pPr>
      <w:r w:rsidRPr="002D3D70">
        <w:rPr>
          <w:rFonts w:ascii="Times New Roman" w:hAnsi="Times New Roman" w:cs="Times New Roman"/>
          <w:color w:val="000000" w:themeColor="text1"/>
          <w:sz w:val="28"/>
          <w:szCs w:val="28"/>
          <w:shd w:val="clear" w:color="auto" w:fill="FFFFFF"/>
          <w:lang w:val="uk-UA"/>
        </w:rPr>
        <w:t>Як член Постійної комісії Київської міської ради з питань архітектури, містобудування та земельних відносин брав участь також у переважній більшості засідань комісії, приймав участь у розгляді питань з порядку денного засідання.</w:t>
      </w:r>
    </w:p>
    <w:p w14:paraId="40F8B680" w14:textId="77777777" w:rsidR="00A74370" w:rsidRPr="002D3D70" w:rsidRDefault="00A74370" w:rsidP="00A74370">
      <w:pPr>
        <w:spacing w:after="0" w:line="240" w:lineRule="auto"/>
        <w:ind w:firstLine="426"/>
        <w:rPr>
          <w:rFonts w:ascii="Times New Roman" w:hAnsi="Times New Roman" w:cs="Times New Roman"/>
          <w:color w:val="000000" w:themeColor="text1"/>
          <w:sz w:val="28"/>
          <w:szCs w:val="28"/>
          <w:shd w:val="clear" w:color="auto" w:fill="FFFFFF"/>
          <w:lang w:val="uk-UA"/>
        </w:rPr>
      </w:pPr>
    </w:p>
    <w:p w14:paraId="48484819" w14:textId="77777777" w:rsidR="00A74370" w:rsidRPr="002D3D70" w:rsidRDefault="00A74370" w:rsidP="00A74370">
      <w:pPr>
        <w:spacing w:after="0" w:line="240" w:lineRule="auto"/>
        <w:ind w:firstLine="426"/>
        <w:jc w:val="center"/>
        <w:rPr>
          <w:rFonts w:ascii="Times New Roman" w:hAnsi="Times New Roman" w:cs="Times New Roman"/>
          <w:b/>
          <w:color w:val="000000" w:themeColor="text1"/>
          <w:sz w:val="28"/>
          <w:szCs w:val="28"/>
          <w:lang w:val="uk-UA"/>
        </w:rPr>
      </w:pPr>
      <w:r w:rsidRPr="002D3D70">
        <w:rPr>
          <w:rFonts w:ascii="Times New Roman" w:hAnsi="Times New Roman" w:cs="Times New Roman"/>
          <w:b/>
          <w:color w:val="000000" w:themeColor="text1"/>
          <w:sz w:val="28"/>
          <w:szCs w:val="28"/>
          <w:lang w:val="uk-UA"/>
        </w:rPr>
        <w:t>Підтримка зв’язку з виборцями</w:t>
      </w:r>
    </w:p>
    <w:p w14:paraId="1802BEC0" w14:textId="77777777" w:rsidR="00A74370" w:rsidRPr="002D3D70" w:rsidRDefault="00A74370" w:rsidP="00A74370">
      <w:pPr>
        <w:spacing w:after="0" w:line="240" w:lineRule="auto"/>
        <w:ind w:firstLine="426"/>
        <w:jc w:val="center"/>
        <w:rPr>
          <w:rFonts w:ascii="Times New Roman" w:hAnsi="Times New Roman" w:cs="Times New Roman"/>
          <w:b/>
          <w:color w:val="000000" w:themeColor="text1"/>
          <w:sz w:val="28"/>
          <w:szCs w:val="28"/>
          <w:lang w:val="uk-UA"/>
        </w:rPr>
      </w:pPr>
    </w:p>
    <w:p w14:paraId="3C5C9328" w14:textId="56462460" w:rsidR="00A74370" w:rsidRPr="002D3D70" w:rsidRDefault="00706D12" w:rsidP="00A74370">
      <w:pPr>
        <w:spacing w:after="0" w:line="240" w:lineRule="auto"/>
        <w:ind w:firstLine="426"/>
        <w:jc w:val="both"/>
        <w:rPr>
          <w:rFonts w:ascii="Times New Roman" w:hAnsi="Times New Roman" w:cs="Times New Roman"/>
          <w:color w:val="000000" w:themeColor="text1"/>
          <w:sz w:val="28"/>
          <w:szCs w:val="28"/>
          <w:shd w:val="clear" w:color="auto" w:fill="FFFFFF"/>
          <w:lang w:val="uk-UA"/>
        </w:rPr>
      </w:pPr>
      <w:r w:rsidRPr="002D3D70">
        <w:rPr>
          <w:rFonts w:ascii="Times New Roman" w:hAnsi="Times New Roman" w:cs="Times New Roman"/>
          <w:color w:val="000000" w:themeColor="text1"/>
          <w:sz w:val="28"/>
          <w:szCs w:val="28"/>
          <w:lang w:val="uk-UA"/>
        </w:rPr>
        <w:t xml:space="preserve">Важливою складовою діяльності депутата Київської міської ради є його відкритість, зокрема, під час здійснення депутатських повноважень. Так, можливість постійного безпосереднього контакту громадськості із депутатом є передумовою успішної його діяльності. Таким чином, з метою покращення комунікації, </w:t>
      </w:r>
      <w:r w:rsidR="00A74370" w:rsidRPr="002D3D70">
        <w:rPr>
          <w:rFonts w:ascii="Times New Roman" w:hAnsi="Times New Roman" w:cs="Times New Roman"/>
          <w:color w:val="000000" w:themeColor="text1"/>
          <w:sz w:val="28"/>
          <w:szCs w:val="28"/>
          <w:lang w:val="uk-UA"/>
        </w:rPr>
        <w:t xml:space="preserve">забезпечення постійного зв’язку із виборцями та вчасного реагування на потреби й проблеми мешканців Дарницького району, </w:t>
      </w:r>
      <w:r w:rsidRPr="002D3D70">
        <w:rPr>
          <w:rFonts w:ascii="Times New Roman" w:hAnsi="Times New Roman" w:cs="Times New Roman"/>
          <w:color w:val="000000" w:themeColor="text1"/>
          <w:sz w:val="28"/>
          <w:szCs w:val="28"/>
          <w:lang w:val="uk-UA"/>
        </w:rPr>
        <w:t xml:space="preserve">а також ефективного здійснення депутатських повноважень, </w:t>
      </w:r>
      <w:r w:rsidR="00A74370" w:rsidRPr="002D3D70">
        <w:rPr>
          <w:rFonts w:ascii="Times New Roman" w:hAnsi="Times New Roman" w:cs="Times New Roman"/>
          <w:color w:val="000000" w:themeColor="text1"/>
          <w:sz w:val="28"/>
          <w:szCs w:val="28"/>
          <w:lang w:val="uk-UA"/>
        </w:rPr>
        <w:t>у 202</w:t>
      </w:r>
      <w:r w:rsidRPr="002D3D70">
        <w:rPr>
          <w:rFonts w:ascii="Times New Roman" w:hAnsi="Times New Roman" w:cs="Times New Roman"/>
          <w:color w:val="000000" w:themeColor="text1"/>
          <w:sz w:val="28"/>
          <w:szCs w:val="28"/>
          <w:lang w:val="uk-UA"/>
        </w:rPr>
        <w:t>2</w:t>
      </w:r>
      <w:r w:rsidR="00A74370" w:rsidRPr="002D3D70">
        <w:rPr>
          <w:rFonts w:ascii="Times New Roman" w:hAnsi="Times New Roman" w:cs="Times New Roman"/>
          <w:color w:val="000000" w:themeColor="text1"/>
          <w:sz w:val="28"/>
          <w:szCs w:val="28"/>
          <w:lang w:val="uk-UA"/>
        </w:rPr>
        <w:t xml:space="preserve"> році</w:t>
      </w:r>
      <w:r w:rsidRPr="002D3D70">
        <w:rPr>
          <w:rFonts w:ascii="Times New Roman" w:hAnsi="Times New Roman" w:cs="Times New Roman"/>
          <w:color w:val="000000" w:themeColor="text1"/>
          <w:sz w:val="28"/>
          <w:szCs w:val="28"/>
          <w:lang w:val="uk-UA"/>
        </w:rPr>
        <w:t>, не зважаючи на рос</w:t>
      </w:r>
      <w:r w:rsidR="00F03358" w:rsidRPr="002D3D70">
        <w:rPr>
          <w:rFonts w:ascii="Times New Roman" w:hAnsi="Times New Roman" w:cs="Times New Roman"/>
          <w:color w:val="000000" w:themeColor="text1"/>
          <w:sz w:val="28"/>
          <w:szCs w:val="28"/>
          <w:lang w:val="uk-UA"/>
        </w:rPr>
        <w:t>ійську агресію,</w:t>
      </w:r>
      <w:r w:rsidR="00A74370" w:rsidRPr="002D3D70">
        <w:rPr>
          <w:rFonts w:ascii="Times New Roman" w:hAnsi="Times New Roman" w:cs="Times New Roman"/>
          <w:color w:val="000000" w:themeColor="text1"/>
          <w:sz w:val="28"/>
          <w:szCs w:val="28"/>
          <w:lang w:val="uk-UA"/>
        </w:rPr>
        <w:t xml:space="preserve"> продовжувала роботу </w:t>
      </w:r>
      <w:r w:rsidR="00F03358" w:rsidRPr="002D3D70">
        <w:rPr>
          <w:rFonts w:ascii="Times New Roman" w:hAnsi="Times New Roman" w:cs="Times New Roman"/>
          <w:color w:val="000000" w:themeColor="text1"/>
          <w:sz w:val="28"/>
          <w:szCs w:val="28"/>
          <w:lang w:val="uk-UA"/>
        </w:rPr>
        <w:t xml:space="preserve">моя </w:t>
      </w:r>
      <w:r w:rsidR="00A74370" w:rsidRPr="002D3D70">
        <w:rPr>
          <w:rFonts w:ascii="Times New Roman" w:hAnsi="Times New Roman" w:cs="Times New Roman"/>
          <w:color w:val="000000" w:themeColor="text1"/>
          <w:sz w:val="28"/>
          <w:szCs w:val="28"/>
          <w:lang w:val="uk-UA"/>
        </w:rPr>
        <w:t xml:space="preserve">громадська приймальня, в якій протягом звітного року і по теперішній час, ведеться регулярний прийом виборців, розглядаються пропозиції, звернення, заяви і скарги членів територіальної громади, вживаються </w:t>
      </w:r>
      <w:r w:rsidR="00A74370" w:rsidRPr="002D3D70">
        <w:rPr>
          <w:rFonts w:ascii="Times New Roman" w:hAnsi="Times New Roman" w:cs="Times New Roman"/>
          <w:color w:val="000000" w:themeColor="text1"/>
          <w:sz w:val="28"/>
          <w:szCs w:val="28"/>
          <w:shd w:val="clear" w:color="auto" w:fill="FFFFFF"/>
          <w:lang w:val="uk-UA"/>
        </w:rPr>
        <w:t xml:space="preserve">передбачені законодавством </w:t>
      </w:r>
      <w:r w:rsidR="00A74370" w:rsidRPr="002D3D70">
        <w:rPr>
          <w:rFonts w:ascii="Times New Roman" w:hAnsi="Times New Roman" w:cs="Times New Roman"/>
          <w:color w:val="000000" w:themeColor="text1"/>
          <w:sz w:val="28"/>
          <w:szCs w:val="28"/>
          <w:lang w:val="uk-UA"/>
        </w:rPr>
        <w:t>заходи щодо забезпечення їх оперативного вирішення та</w:t>
      </w:r>
      <w:r w:rsidR="00A74370" w:rsidRPr="002D3D70">
        <w:rPr>
          <w:rFonts w:ascii="Times New Roman" w:hAnsi="Times New Roman" w:cs="Times New Roman"/>
          <w:color w:val="000000" w:themeColor="text1"/>
          <w:sz w:val="28"/>
          <w:szCs w:val="28"/>
          <w:shd w:val="clear" w:color="auto" w:fill="FFFFFF"/>
          <w:lang w:val="uk-UA"/>
        </w:rPr>
        <w:t xml:space="preserve"> задоволення вимог громадян.</w:t>
      </w:r>
    </w:p>
    <w:p w14:paraId="46864357" w14:textId="77777777" w:rsidR="00A74370" w:rsidRPr="002D3D70" w:rsidRDefault="00A74370" w:rsidP="00A74370">
      <w:pPr>
        <w:pStyle w:val="rvps2"/>
        <w:shd w:val="clear" w:color="auto" w:fill="FFFFFF"/>
        <w:spacing w:before="0" w:beforeAutospacing="0" w:after="0" w:afterAutospacing="0"/>
        <w:ind w:firstLine="426"/>
        <w:jc w:val="both"/>
        <w:rPr>
          <w:color w:val="000000" w:themeColor="text1"/>
          <w:sz w:val="28"/>
          <w:szCs w:val="28"/>
          <w:u w:val="single"/>
          <w:lang w:val="uk-UA"/>
        </w:rPr>
      </w:pPr>
      <w:r w:rsidRPr="002D3D70">
        <w:rPr>
          <w:color w:val="000000" w:themeColor="text1"/>
          <w:sz w:val="28"/>
          <w:szCs w:val="28"/>
          <w:lang w:val="uk-UA"/>
        </w:rPr>
        <w:t>Моя громадська приймальня у своїй роботі керується Конституцією України, Законами України "Про місцеве самоврядування в Україні", "Про статус депутатів місцевих рад", "Про звернення громадян" та іншим чинним законодавством України.</w:t>
      </w:r>
    </w:p>
    <w:p w14:paraId="27D24A55" w14:textId="0F129BFC" w:rsidR="00A74370" w:rsidRPr="002D3D70" w:rsidRDefault="00A74370" w:rsidP="00A74370">
      <w:pPr>
        <w:spacing w:after="0" w:line="240" w:lineRule="auto"/>
        <w:ind w:firstLine="426"/>
        <w:jc w:val="both"/>
        <w:rPr>
          <w:rFonts w:ascii="Times New Roman" w:hAnsi="Times New Roman" w:cs="Times New Roman"/>
          <w:color w:val="000000" w:themeColor="text1"/>
          <w:sz w:val="28"/>
          <w:szCs w:val="28"/>
          <w:lang w:val="uk-UA"/>
        </w:rPr>
      </w:pPr>
      <w:r w:rsidRPr="002D3D70">
        <w:rPr>
          <w:rFonts w:ascii="Times New Roman" w:hAnsi="Times New Roman" w:cs="Times New Roman"/>
          <w:color w:val="000000" w:themeColor="text1"/>
          <w:sz w:val="28"/>
          <w:szCs w:val="28"/>
          <w:lang w:val="uk-UA"/>
        </w:rPr>
        <w:t>Місцезнаходження та графік роботи моєї громадської приймальні</w:t>
      </w:r>
      <w:r w:rsidR="00FC63CA" w:rsidRPr="002D3D70">
        <w:rPr>
          <w:rFonts w:ascii="Times New Roman" w:hAnsi="Times New Roman" w:cs="Times New Roman"/>
          <w:color w:val="000000" w:themeColor="text1"/>
          <w:sz w:val="28"/>
          <w:szCs w:val="28"/>
          <w:lang w:val="uk-UA"/>
        </w:rPr>
        <w:t>:</w:t>
      </w:r>
    </w:p>
    <w:p w14:paraId="497A5DAB" w14:textId="77777777" w:rsidR="00A74370" w:rsidRPr="002D3D70" w:rsidRDefault="00A74370" w:rsidP="00A74370">
      <w:pPr>
        <w:spacing w:after="0" w:line="240" w:lineRule="auto"/>
        <w:ind w:firstLine="426"/>
        <w:jc w:val="both"/>
        <w:rPr>
          <w:rFonts w:ascii="Times New Roman" w:hAnsi="Times New Roman" w:cs="Times New Roman"/>
          <w:color w:val="000000" w:themeColor="text1"/>
          <w:sz w:val="28"/>
          <w:szCs w:val="28"/>
          <w:lang w:val="uk-UA"/>
        </w:rPr>
      </w:pPr>
      <w:r w:rsidRPr="002D3D70">
        <w:rPr>
          <w:rFonts w:ascii="Times New Roman" w:hAnsi="Times New Roman" w:cs="Times New Roman"/>
          <w:color w:val="000000" w:themeColor="text1"/>
          <w:sz w:val="28"/>
          <w:szCs w:val="28"/>
          <w:lang w:val="uk-UA"/>
        </w:rPr>
        <w:t>Адреса приймальні: м. Київ, вул. Драгоманова, 31-Б, оф. 4.</w:t>
      </w:r>
    </w:p>
    <w:p w14:paraId="76684B33" w14:textId="70CBE382" w:rsidR="00A74370" w:rsidRPr="002D3D70" w:rsidRDefault="00A74370" w:rsidP="00A74370">
      <w:pPr>
        <w:spacing w:after="0" w:line="240" w:lineRule="auto"/>
        <w:ind w:firstLine="426"/>
        <w:jc w:val="both"/>
        <w:rPr>
          <w:rFonts w:ascii="Times New Roman" w:hAnsi="Times New Roman" w:cs="Times New Roman"/>
          <w:color w:val="000000" w:themeColor="text1"/>
          <w:sz w:val="28"/>
          <w:szCs w:val="28"/>
          <w:lang w:val="uk-UA"/>
        </w:rPr>
      </w:pPr>
      <w:r w:rsidRPr="002D3D70">
        <w:rPr>
          <w:rFonts w:ascii="Times New Roman" w:hAnsi="Times New Roman" w:cs="Times New Roman"/>
          <w:color w:val="000000" w:themeColor="text1"/>
          <w:sz w:val="28"/>
          <w:szCs w:val="28"/>
          <w:lang w:val="uk-UA"/>
        </w:rPr>
        <w:t>тел</w:t>
      </w:r>
      <w:r w:rsidR="00985FE9">
        <w:rPr>
          <w:rFonts w:ascii="Times New Roman" w:hAnsi="Times New Roman" w:cs="Times New Roman"/>
          <w:color w:val="000000" w:themeColor="text1"/>
          <w:sz w:val="28"/>
          <w:szCs w:val="28"/>
          <w:lang w:val="uk-UA"/>
        </w:rPr>
        <w:t>ефон</w:t>
      </w:r>
      <w:r w:rsidRPr="002D3D70">
        <w:rPr>
          <w:rFonts w:ascii="Times New Roman" w:hAnsi="Times New Roman" w:cs="Times New Roman"/>
          <w:color w:val="000000" w:themeColor="text1"/>
          <w:sz w:val="28"/>
          <w:szCs w:val="28"/>
          <w:lang w:val="uk-UA"/>
        </w:rPr>
        <w:t xml:space="preserve"> приймальні: 044 570 17 17,</w:t>
      </w:r>
    </w:p>
    <w:p w14:paraId="6FB05316" w14:textId="77777777" w:rsidR="00A26852" w:rsidRPr="002D3D70" w:rsidRDefault="00A26852" w:rsidP="00A26852">
      <w:pPr>
        <w:spacing w:after="0" w:line="240" w:lineRule="auto"/>
        <w:ind w:firstLine="426"/>
        <w:jc w:val="both"/>
        <w:rPr>
          <w:rFonts w:ascii="Times New Roman" w:hAnsi="Times New Roman" w:cs="Times New Roman"/>
          <w:color w:val="000000" w:themeColor="text1"/>
          <w:sz w:val="28"/>
          <w:szCs w:val="28"/>
          <w:lang w:val="uk-UA"/>
        </w:rPr>
      </w:pPr>
      <w:r w:rsidRPr="002D3D70">
        <w:rPr>
          <w:rFonts w:ascii="Times New Roman" w:hAnsi="Times New Roman" w:cs="Times New Roman"/>
          <w:color w:val="000000" w:themeColor="text1"/>
          <w:sz w:val="28"/>
          <w:szCs w:val="28"/>
          <w:lang w:val="uk-UA"/>
        </w:rPr>
        <w:lastRenderedPageBreak/>
        <w:t>Понеділок:  14.00-19.00</w:t>
      </w:r>
    </w:p>
    <w:p w14:paraId="4053CC22" w14:textId="77777777" w:rsidR="00A26852" w:rsidRPr="002D3D70" w:rsidRDefault="00A26852" w:rsidP="00A26852">
      <w:pPr>
        <w:spacing w:after="0" w:line="240" w:lineRule="auto"/>
        <w:ind w:firstLine="426"/>
        <w:jc w:val="both"/>
        <w:rPr>
          <w:rFonts w:ascii="Times New Roman" w:hAnsi="Times New Roman" w:cs="Times New Roman"/>
          <w:color w:val="000000" w:themeColor="text1"/>
          <w:sz w:val="28"/>
          <w:szCs w:val="28"/>
          <w:lang w:val="uk-UA"/>
        </w:rPr>
      </w:pPr>
      <w:r w:rsidRPr="002D3D70">
        <w:rPr>
          <w:rFonts w:ascii="Times New Roman" w:hAnsi="Times New Roman" w:cs="Times New Roman"/>
          <w:color w:val="000000" w:themeColor="text1"/>
          <w:sz w:val="28"/>
          <w:szCs w:val="28"/>
          <w:lang w:val="uk-UA"/>
        </w:rPr>
        <w:t>Вівторок – Четвер: 10.00-15.00</w:t>
      </w:r>
    </w:p>
    <w:p w14:paraId="3E1330B6" w14:textId="22CA2756" w:rsidR="00A74370" w:rsidRPr="002D3D70" w:rsidRDefault="00A74370" w:rsidP="00A26852">
      <w:pPr>
        <w:spacing w:after="0" w:line="240" w:lineRule="auto"/>
        <w:ind w:firstLine="426"/>
        <w:jc w:val="both"/>
        <w:rPr>
          <w:rFonts w:ascii="Times New Roman" w:hAnsi="Times New Roman" w:cs="Times New Roman"/>
          <w:color w:val="000000" w:themeColor="text1"/>
          <w:sz w:val="28"/>
          <w:szCs w:val="28"/>
          <w:lang w:val="uk-UA"/>
        </w:rPr>
      </w:pPr>
      <w:r w:rsidRPr="002D3D70">
        <w:rPr>
          <w:rFonts w:ascii="Times New Roman" w:hAnsi="Times New Roman" w:cs="Times New Roman"/>
          <w:color w:val="000000" w:themeColor="text1"/>
          <w:sz w:val="28"/>
          <w:szCs w:val="28"/>
          <w:lang w:val="uk-UA"/>
        </w:rPr>
        <w:t>Особистий прийом депутата проводився за попереднім записом.</w:t>
      </w:r>
    </w:p>
    <w:p w14:paraId="528B84A9" w14:textId="4D6D1F49" w:rsidR="00F03358" w:rsidRPr="002D3D70" w:rsidRDefault="00F03358" w:rsidP="00A74370">
      <w:pPr>
        <w:spacing w:after="0" w:line="240" w:lineRule="auto"/>
        <w:ind w:firstLine="426"/>
        <w:jc w:val="both"/>
        <w:rPr>
          <w:rFonts w:ascii="Times New Roman" w:hAnsi="Times New Roman" w:cs="Times New Roman"/>
          <w:color w:val="000000" w:themeColor="text1"/>
          <w:sz w:val="28"/>
          <w:szCs w:val="28"/>
          <w:lang w:val="uk-UA"/>
        </w:rPr>
      </w:pPr>
    </w:p>
    <w:p w14:paraId="07B56C02" w14:textId="07BB3974" w:rsidR="0037365B" w:rsidRPr="002D3D70" w:rsidRDefault="00A74370" w:rsidP="0037365B">
      <w:pPr>
        <w:pStyle w:val="rvps2"/>
        <w:shd w:val="clear" w:color="auto" w:fill="FFFFFF"/>
        <w:spacing w:before="0" w:beforeAutospacing="0" w:after="0" w:afterAutospacing="0"/>
        <w:ind w:firstLine="426"/>
        <w:jc w:val="both"/>
        <w:rPr>
          <w:color w:val="000000" w:themeColor="text1"/>
          <w:sz w:val="28"/>
          <w:szCs w:val="28"/>
          <w:lang w:val="uk-UA"/>
        </w:rPr>
      </w:pPr>
      <w:r w:rsidRPr="002D3D70">
        <w:rPr>
          <w:color w:val="000000" w:themeColor="text1"/>
          <w:sz w:val="28"/>
          <w:szCs w:val="28"/>
          <w:lang w:val="uk-UA"/>
        </w:rPr>
        <w:t xml:space="preserve">Під час звітного періоду розглянуто </w:t>
      </w:r>
      <w:r w:rsidR="0037365B" w:rsidRPr="002D3D70">
        <w:rPr>
          <w:b/>
          <w:color w:val="000000" w:themeColor="text1"/>
          <w:sz w:val="28"/>
          <w:szCs w:val="28"/>
          <w:lang w:val="uk-UA"/>
        </w:rPr>
        <w:t>2925</w:t>
      </w:r>
      <w:r w:rsidRPr="002D3D70">
        <w:rPr>
          <w:color w:val="000000" w:themeColor="text1"/>
          <w:sz w:val="28"/>
          <w:szCs w:val="28"/>
          <w:lang w:val="uk-UA"/>
        </w:rPr>
        <w:t xml:space="preserve"> звернен</w:t>
      </w:r>
      <w:r w:rsidR="00A63ABE" w:rsidRPr="002D3D70">
        <w:rPr>
          <w:color w:val="000000" w:themeColor="text1"/>
          <w:sz w:val="28"/>
          <w:szCs w:val="28"/>
          <w:lang w:val="uk-UA"/>
        </w:rPr>
        <w:t>ь</w:t>
      </w:r>
      <w:r w:rsidRPr="002D3D70">
        <w:rPr>
          <w:color w:val="000000" w:themeColor="text1"/>
          <w:sz w:val="28"/>
          <w:szCs w:val="28"/>
          <w:lang w:val="uk-UA"/>
        </w:rPr>
        <w:t xml:space="preserve">,  що включають: пропозиції, заяви і скарги громадян, а також інші документи,  що надійшли до приймальні  усно та письмово, а також за </w:t>
      </w:r>
      <w:r w:rsidRPr="002D3D70">
        <w:rPr>
          <w:color w:val="000000" w:themeColor="text1"/>
          <w:sz w:val="28"/>
          <w:szCs w:val="28"/>
          <w:shd w:val="clear" w:color="auto" w:fill="FFFFFF"/>
          <w:lang w:val="uk-UA"/>
        </w:rPr>
        <w:t xml:space="preserve">допомогою засобів телефонного зв'язку, та в електронному вигляді, </w:t>
      </w:r>
      <w:r w:rsidRPr="002D3D70">
        <w:rPr>
          <w:color w:val="000000" w:themeColor="text1"/>
          <w:sz w:val="28"/>
          <w:szCs w:val="28"/>
          <w:lang w:val="uk-UA"/>
        </w:rPr>
        <w:t>які опрацьовано, й вжито усіх можливих заходів щодо забезпечення їх своєчасного, обґрунтованого вирішення, в міру можливості, в межах моєї компетенції та відповідно до чинного законодавства України.</w:t>
      </w:r>
    </w:p>
    <w:p w14:paraId="5DCAA45D" w14:textId="3497DD46" w:rsidR="0037365B" w:rsidRPr="002D3D70" w:rsidRDefault="00A74370" w:rsidP="00A74370">
      <w:pPr>
        <w:pStyle w:val="rvps2"/>
        <w:shd w:val="clear" w:color="auto" w:fill="FFFFFF"/>
        <w:spacing w:before="0" w:beforeAutospacing="0" w:after="0" w:afterAutospacing="0"/>
        <w:ind w:firstLine="426"/>
        <w:jc w:val="both"/>
        <w:rPr>
          <w:color w:val="000000" w:themeColor="text1"/>
          <w:sz w:val="28"/>
          <w:szCs w:val="28"/>
          <w:lang w:val="uk-UA"/>
        </w:rPr>
      </w:pPr>
      <w:r w:rsidRPr="002D3D70">
        <w:rPr>
          <w:color w:val="000000" w:themeColor="text1"/>
          <w:sz w:val="28"/>
          <w:szCs w:val="28"/>
          <w:lang w:val="uk-UA"/>
        </w:rPr>
        <w:t>Найбільш актуальні питання з якими мешканці зверталися впродовж 202</w:t>
      </w:r>
      <w:r w:rsidR="0037365B" w:rsidRPr="002D3D70">
        <w:rPr>
          <w:color w:val="000000" w:themeColor="text1"/>
          <w:sz w:val="28"/>
          <w:szCs w:val="28"/>
          <w:lang w:val="uk-UA"/>
        </w:rPr>
        <w:t>2</w:t>
      </w:r>
      <w:r w:rsidRPr="002D3D70">
        <w:rPr>
          <w:color w:val="000000" w:themeColor="text1"/>
          <w:sz w:val="28"/>
          <w:szCs w:val="28"/>
          <w:lang w:val="uk-UA"/>
        </w:rPr>
        <w:t xml:space="preserve"> року до приймальні чи до мене особисто є надання матеріальної допомоги малозабезпеченим та незахищеним верствам населення</w:t>
      </w:r>
      <w:r w:rsidR="0037365B" w:rsidRPr="002D3D70">
        <w:rPr>
          <w:color w:val="000000" w:themeColor="text1"/>
          <w:sz w:val="28"/>
          <w:szCs w:val="28"/>
          <w:lang w:val="uk-UA"/>
        </w:rPr>
        <w:t>, в тому числі постраждалим мешканцям в наслідок російської агресії</w:t>
      </w:r>
      <w:r w:rsidR="00A63ABE" w:rsidRPr="002D3D70">
        <w:rPr>
          <w:color w:val="000000" w:themeColor="text1"/>
          <w:sz w:val="28"/>
          <w:szCs w:val="28"/>
          <w:lang w:val="uk-UA"/>
        </w:rPr>
        <w:t>,</w:t>
      </w:r>
      <w:r w:rsidR="00716D49" w:rsidRPr="002D3D70">
        <w:rPr>
          <w:color w:val="000000" w:themeColor="text1"/>
          <w:sz w:val="28"/>
          <w:szCs w:val="28"/>
          <w:lang w:val="uk-UA"/>
        </w:rPr>
        <w:t xml:space="preserve"> </w:t>
      </w:r>
      <w:r w:rsidR="0037365B" w:rsidRPr="002D3D70">
        <w:rPr>
          <w:color w:val="000000" w:themeColor="text1"/>
          <w:sz w:val="28"/>
          <w:szCs w:val="28"/>
          <w:lang w:val="uk-UA"/>
        </w:rPr>
        <w:t xml:space="preserve">в кількості </w:t>
      </w:r>
      <w:r w:rsidR="0037365B" w:rsidRPr="002D3D70">
        <w:rPr>
          <w:b/>
          <w:bCs/>
          <w:color w:val="000000" w:themeColor="text1"/>
          <w:sz w:val="28"/>
          <w:szCs w:val="28"/>
          <w:lang w:val="uk-UA"/>
        </w:rPr>
        <w:t>1863</w:t>
      </w:r>
      <w:r w:rsidR="0037365B" w:rsidRPr="002D3D70">
        <w:rPr>
          <w:color w:val="000000" w:themeColor="text1"/>
          <w:sz w:val="28"/>
          <w:szCs w:val="28"/>
          <w:lang w:val="uk-UA"/>
        </w:rPr>
        <w:t xml:space="preserve"> звернен</w:t>
      </w:r>
      <w:r w:rsidR="00716D49" w:rsidRPr="002D3D70">
        <w:rPr>
          <w:color w:val="000000" w:themeColor="text1"/>
          <w:sz w:val="28"/>
          <w:szCs w:val="28"/>
          <w:lang w:val="uk-UA"/>
        </w:rPr>
        <w:t>ь.</w:t>
      </w:r>
    </w:p>
    <w:p w14:paraId="6F6723E4" w14:textId="091BBD83" w:rsidR="00716D49" w:rsidRPr="002D3D70" w:rsidRDefault="00E75967" w:rsidP="00A74370">
      <w:pPr>
        <w:pStyle w:val="rvps2"/>
        <w:shd w:val="clear" w:color="auto" w:fill="FFFFFF"/>
        <w:spacing w:before="0" w:beforeAutospacing="0" w:after="0" w:afterAutospacing="0"/>
        <w:ind w:firstLine="426"/>
        <w:jc w:val="both"/>
        <w:rPr>
          <w:b/>
          <w:bCs/>
          <w:color w:val="000000" w:themeColor="text1"/>
          <w:sz w:val="28"/>
          <w:szCs w:val="28"/>
          <w:lang w:val="uk-UA"/>
        </w:rPr>
      </w:pPr>
      <w:r w:rsidRPr="002D3D70">
        <w:rPr>
          <w:color w:val="000000" w:themeColor="text1"/>
          <w:sz w:val="28"/>
          <w:szCs w:val="28"/>
          <w:lang w:val="uk-UA"/>
        </w:rPr>
        <w:t>Було</w:t>
      </w:r>
      <w:r w:rsidR="004C7646" w:rsidRPr="002D3D70">
        <w:rPr>
          <w:color w:val="000000" w:themeColor="text1"/>
          <w:sz w:val="28"/>
          <w:szCs w:val="28"/>
          <w:lang w:val="uk-UA"/>
        </w:rPr>
        <w:t xml:space="preserve"> успішно</w:t>
      </w:r>
      <w:r w:rsidRPr="002D3D70">
        <w:rPr>
          <w:color w:val="000000" w:themeColor="text1"/>
          <w:sz w:val="28"/>
          <w:szCs w:val="28"/>
          <w:lang w:val="uk-UA"/>
        </w:rPr>
        <w:t xml:space="preserve"> опрацьовано </w:t>
      </w:r>
      <w:r w:rsidRPr="002D3D70">
        <w:rPr>
          <w:b/>
          <w:bCs/>
          <w:color w:val="000000" w:themeColor="text1"/>
          <w:sz w:val="28"/>
          <w:szCs w:val="28"/>
          <w:lang w:val="uk-UA"/>
        </w:rPr>
        <w:t>419</w:t>
      </w:r>
      <w:r w:rsidRPr="002D3D70">
        <w:rPr>
          <w:color w:val="000000" w:themeColor="text1"/>
          <w:sz w:val="28"/>
          <w:szCs w:val="28"/>
          <w:lang w:val="uk-UA"/>
        </w:rPr>
        <w:t xml:space="preserve"> звернень щодо наданням матеріальної допомоги по програмі «Турбота. Назустріч киянам» яким, за мого сприяння, </w:t>
      </w:r>
      <w:r w:rsidR="00716D49" w:rsidRPr="002D3D70">
        <w:rPr>
          <w:color w:val="000000" w:themeColor="text1"/>
          <w:sz w:val="28"/>
          <w:szCs w:val="28"/>
          <w:lang w:val="uk-UA"/>
        </w:rPr>
        <w:t xml:space="preserve">було </w:t>
      </w:r>
      <w:r w:rsidRPr="002D3D70">
        <w:rPr>
          <w:color w:val="000000" w:themeColor="text1"/>
          <w:sz w:val="28"/>
          <w:szCs w:val="28"/>
          <w:lang w:val="uk-UA"/>
        </w:rPr>
        <w:t xml:space="preserve">виділено </w:t>
      </w:r>
      <w:r w:rsidRPr="002D3D70">
        <w:rPr>
          <w:b/>
          <w:bCs/>
          <w:color w:val="000000" w:themeColor="text1"/>
          <w:sz w:val="28"/>
          <w:szCs w:val="28"/>
          <w:lang w:val="uk-UA"/>
        </w:rPr>
        <w:t>2061300,00 грн.</w:t>
      </w:r>
    </w:p>
    <w:p w14:paraId="230728EE" w14:textId="670071D4" w:rsidR="00A63ABE" w:rsidRPr="002D3D70" w:rsidRDefault="004C7646" w:rsidP="004C7646">
      <w:pPr>
        <w:pStyle w:val="rvps2"/>
        <w:shd w:val="clear" w:color="auto" w:fill="FFFFFF"/>
        <w:spacing w:before="0" w:beforeAutospacing="0" w:after="0" w:afterAutospacing="0"/>
        <w:ind w:firstLine="426"/>
        <w:jc w:val="both"/>
        <w:rPr>
          <w:color w:val="000000" w:themeColor="text1"/>
          <w:sz w:val="28"/>
          <w:szCs w:val="28"/>
          <w:lang w:val="uk-UA"/>
        </w:rPr>
      </w:pPr>
      <w:r w:rsidRPr="002D3D70">
        <w:rPr>
          <w:color w:val="000000" w:themeColor="text1"/>
          <w:sz w:val="28"/>
          <w:szCs w:val="28"/>
          <w:lang w:val="uk-UA"/>
        </w:rPr>
        <w:t xml:space="preserve">Також опрацьовано </w:t>
      </w:r>
      <w:r w:rsidRPr="002D3D70">
        <w:rPr>
          <w:b/>
          <w:bCs/>
          <w:color w:val="000000" w:themeColor="text1"/>
          <w:sz w:val="28"/>
          <w:szCs w:val="28"/>
          <w:lang w:val="uk-UA"/>
        </w:rPr>
        <w:t>81</w:t>
      </w:r>
      <w:r w:rsidRPr="002D3D70">
        <w:rPr>
          <w:color w:val="000000" w:themeColor="text1"/>
          <w:sz w:val="28"/>
          <w:szCs w:val="28"/>
          <w:lang w:val="uk-UA"/>
        </w:rPr>
        <w:t xml:space="preserve"> звернення щодо проведення ремонтних робіт у комунальній сфері та </w:t>
      </w:r>
      <w:r w:rsidRPr="002D3D70">
        <w:rPr>
          <w:b/>
          <w:bCs/>
          <w:color w:val="000000" w:themeColor="text1"/>
          <w:sz w:val="28"/>
          <w:szCs w:val="28"/>
          <w:lang w:val="uk-UA"/>
        </w:rPr>
        <w:t>112</w:t>
      </w:r>
      <w:r w:rsidRPr="002D3D70">
        <w:rPr>
          <w:color w:val="000000" w:themeColor="text1"/>
          <w:sz w:val="28"/>
          <w:szCs w:val="28"/>
          <w:lang w:val="uk-UA"/>
        </w:rPr>
        <w:t xml:space="preserve"> юридичних звернень</w:t>
      </w:r>
      <w:r w:rsidR="00A63ABE" w:rsidRPr="002D3D70">
        <w:rPr>
          <w:color w:val="000000" w:themeColor="text1"/>
          <w:sz w:val="28"/>
          <w:szCs w:val="28"/>
          <w:lang w:val="uk-UA"/>
        </w:rPr>
        <w:t xml:space="preserve">. </w:t>
      </w:r>
    </w:p>
    <w:p w14:paraId="5DC8830A" w14:textId="263B37EA" w:rsidR="00F92785" w:rsidRPr="002D3D70" w:rsidRDefault="00772891" w:rsidP="00F92785">
      <w:pPr>
        <w:pStyle w:val="rvps2"/>
        <w:shd w:val="clear" w:color="auto" w:fill="FFFFFF"/>
        <w:spacing w:before="0" w:beforeAutospacing="0" w:after="0" w:afterAutospacing="0"/>
        <w:ind w:firstLine="426"/>
        <w:jc w:val="both"/>
        <w:rPr>
          <w:color w:val="000000" w:themeColor="text1"/>
          <w:sz w:val="28"/>
          <w:szCs w:val="28"/>
          <w:lang w:val="uk-UA"/>
        </w:rPr>
      </w:pPr>
      <w:r w:rsidRPr="002D3D70">
        <w:rPr>
          <w:color w:val="000000" w:themeColor="text1"/>
          <w:sz w:val="28"/>
          <w:szCs w:val="28"/>
          <w:lang w:val="uk-UA"/>
        </w:rPr>
        <w:t xml:space="preserve">У зв’язку з вторгненням РФ в Україну, </w:t>
      </w:r>
      <w:r w:rsidR="00FC63CA" w:rsidRPr="002D3D70">
        <w:rPr>
          <w:color w:val="000000" w:themeColor="text1"/>
          <w:sz w:val="28"/>
          <w:szCs w:val="28"/>
          <w:lang w:val="uk-UA"/>
        </w:rPr>
        <w:t xml:space="preserve">з нестачею продуктів харчування, </w:t>
      </w:r>
      <w:r w:rsidRPr="002D3D70">
        <w:rPr>
          <w:color w:val="000000" w:themeColor="text1"/>
          <w:sz w:val="28"/>
          <w:szCs w:val="28"/>
          <w:lang w:val="uk-UA"/>
        </w:rPr>
        <w:t>мною особисто, за власні кошти, було куплено та надано допомогу у вигляд</w:t>
      </w:r>
      <w:r w:rsidR="00B66DFE" w:rsidRPr="002D3D70">
        <w:rPr>
          <w:color w:val="000000" w:themeColor="text1"/>
          <w:sz w:val="28"/>
          <w:szCs w:val="28"/>
          <w:lang w:val="uk-UA"/>
        </w:rPr>
        <w:t xml:space="preserve">і </w:t>
      </w:r>
      <w:r w:rsidRPr="002D3D70">
        <w:rPr>
          <w:color w:val="000000" w:themeColor="text1"/>
          <w:sz w:val="28"/>
          <w:szCs w:val="28"/>
          <w:lang w:val="uk-UA"/>
        </w:rPr>
        <w:t>продуктових наборів мешканцям Дарницького району, а також внутрішньо переміщени</w:t>
      </w:r>
      <w:r w:rsidR="004B43E2" w:rsidRPr="002D3D70">
        <w:rPr>
          <w:color w:val="000000" w:themeColor="text1"/>
          <w:sz w:val="28"/>
          <w:szCs w:val="28"/>
          <w:lang w:val="uk-UA"/>
        </w:rPr>
        <w:t>м</w:t>
      </w:r>
      <w:r w:rsidRPr="002D3D70">
        <w:rPr>
          <w:color w:val="000000" w:themeColor="text1"/>
          <w:sz w:val="28"/>
          <w:szCs w:val="28"/>
          <w:lang w:val="uk-UA"/>
        </w:rPr>
        <w:t xml:space="preserve"> ос</w:t>
      </w:r>
      <w:r w:rsidR="004B43E2" w:rsidRPr="002D3D70">
        <w:rPr>
          <w:color w:val="000000" w:themeColor="text1"/>
          <w:sz w:val="28"/>
          <w:szCs w:val="28"/>
          <w:lang w:val="uk-UA"/>
        </w:rPr>
        <w:t>обам, які зверталися до мене.</w:t>
      </w:r>
    </w:p>
    <w:p w14:paraId="03AED70C" w14:textId="4A52991B" w:rsidR="00A74370" w:rsidRPr="002D3D70" w:rsidRDefault="00A74370" w:rsidP="00F92785">
      <w:pPr>
        <w:pStyle w:val="rvps2"/>
        <w:shd w:val="clear" w:color="auto" w:fill="FFFFFF"/>
        <w:spacing w:before="0" w:beforeAutospacing="0" w:after="0" w:afterAutospacing="0"/>
        <w:ind w:firstLine="426"/>
        <w:jc w:val="both"/>
        <w:rPr>
          <w:i/>
          <w:iCs/>
          <w:color w:val="000000" w:themeColor="text1"/>
          <w:sz w:val="28"/>
          <w:szCs w:val="28"/>
          <w:lang w:val="uk-UA"/>
        </w:rPr>
      </w:pPr>
      <w:r w:rsidRPr="002D3D70">
        <w:rPr>
          <w:color w:val="000000" w:themeColor="text1"/>
          <w:sz w:val="28"/>
          <w:szCs w:val="28"/>
          <w:shd w:val="clear" w:color="auto" w:fill="FFFFFF"/>
          <w:lang w:val="uk-UA"/>
        </w:rPr>
        <w:t>Протягом звітного року, з</w:t>
      </w:r>
      <w:r w:rsidRPr="002D3D70">
        <w:rPr>
          <w:color w:val="000000" w:themeColor="text1"/>
          <w:sz w:val="28"/>
          <w:szCs w:val="28"/>
          <w:lang w:val="uk-UA"/>
        </w:rPr>
        <w:t>а результатами розгляду звернень громадян</w:t>
      </w:r>
      <w:r w:rsidRPr="002D3D70">
        <w:rPr>
          <w:color w:val="000000" w:themeColor="text1"/>
          <w:sz w:val="28"/>
          <w:szCs w:val="28"/>
          <w:shd w:val="clear" w:color="auto" w:fill="FFFFFF"/>
          <w:lang w:val="uk-UA"/>
        </w:rPr>
        <w:t>, мною</w:t>
      </w:r>
      <w:r w:rsidR="00A63ABE" w:rsidRPr="002D3D70">
        <w:rPr>
          <w:color w:val="000000" w:themeColor="text1"/>
          <w:sz w:val="28"/>
          <w:szCs w:val="28"/>
          <w:shd w:val="clear" w:color="auto" w:fill="FFFFFF"/>
          <w:lang w:val="uk-UA"/>
        </w:rPr>
        <w:t xml:space="preserve">, як депутатом Київської міської ради, </w:t>
      </w:r>
      <w:r w:rsidRPr="002D3D70">
        <w:rPr>
          <w:color w:val="000000" w:themeColor="text1"/>
          <w:sz w:val="28"/>
          <w:szCs w:val="28"/>
          <w:shd w:val="clear" w:color="auto" w:fill="FFFFFF"/>
          <w:lang w:val="uk-UA"/>
        </w:rPr>
        <w:t>бул</w:t>
      </w:r>
      <w:r w:rsidR="00A63ABE" w:rsidRPr="002D3D70">
        <w:rPr>
          <w:color w:val="000000" w:themeColor="text1"/>
          <w:sz w:val="28"/>
          <w:szCs w:val="28"/>
          <w:shd w:val="clear" w:color="auto" w:fill="FFFFFF"/>
          <w:lang w:val="uk-UA"/>
        </w:rPr>
        <w:t>и</w:t>
      </w:r>
      <w:r w:rsidRPr="002D3D70">
        <w:rPr>
          <w:color w:val="000000" w:themeColor="text1"/>
          <w:sz w:val="28"/>
          <w:szCs w:val="28"/>
          <w:shd w:val="clear" w:color="auto" w:fill="FFFFFF"/>
          <w:lang w:val="uk-UA"/>
        </w:rPr>
        <w:t xml:space="preserve"> підготовлен</w:t>
      </w:r>
      <w:r w:rsidR="00A63ABE" w:rsidRPr="002D3D70">
        <w:rPr>
          <w:color w:val="000000" w:themeColor="text1"/>
          <w:sz w:val="28"/>
          <w:szCs w:val="28"/>
          <w:shd w:val="clear" w:color="auto" w:fill="FFFFFF"/>
          <w:lang w:val="uk-UA"/>
        </w:rPr>
        <w:t>і</w:t>
      </w:r>
      <w:r w:rsidRPr="002D3D70">
        <w:rPr>
          <w:color w:val="000000" w:themeColor="text1"/>
          <w:sz w:val="28"/>
          <w:szCs w:val="28"/>
          <w:shd w:val="clear" w:color="auto" w:fill="FFFFFF"/>
          <w:lang w:val="uk-UA"/>
        </w:rPr>
        <w:t xml:space="preserve"> та  направлен</w:t>
      </w:r>
      <w:r w:rsidR="00A63ABE" w:rsidRPr="002D3D70">
        <w:rPr>
          <w:color w:val="000000" w:themeColor="text1"/>
          <w:sz w:val="28"/>
          <w:szCs w:val="28"/>
          <w:shd w:val="clear" w:color="auto" w:fill="FFFFFF"/>
          <w:lang w:val="uk-UA"/>
        </w:rPr>
        <w:t>і</w:t>
      </w:r>
      <w:r w:rsidRPr="002D3D70">
        <w:rPr>
          <w:color w:val="000000" w:themeColor="text1"/>
          <w:sz w:val="28"/>
          <w:szCs w:val="28"/>
          <w:shd w:val="clear" w:color="auto" w:fill="FFFFFF"/>
          <w:lang w:val="uk-UA"/>
        </w:rPr>
        <w:t xml:space="preserve">  депутатськ</w:t>
      </w:r>
      <w:r w:rsidR="00A63ABE" w:rsidRPr="002D3D70">
        <w:rPr>
          <w:color w:val="000000" w:themeColor="text1"/>
          <w:sz w:val="28"/>
          <w:szCs w:val="28"/>
          <w:shd w:val="clear" w:color="auto" w:fill="FFFFFF"/>
          <w:lang w:val="uk-UA"/>
        </w:rPr>
        <w:t>і</w:t>
      </w:r>
      <w:r w:rsidRPr="002D3D70">
        <w:rPr>
          <w:color w:val="000000" w:themeColor="text1"/>
          <w:sz w:val="28"/>
          <w:szCs w:val="28"/>
          <w:shd w:val="clear" w:color="auto" w:fill="FFFFFF"/>
          <w:lang w:val="uk-UA"/>
        </w:rPr>
        <w:t xml:space="preserve"> звернен</w:t>
      </w:r>
      <w:r w:rsidR="00A63ABE" w:rsidRPr="002D3D70">
        <w:rPr>
          <w:color w:val="000000" w:themeColor="text1"/>
          <w:sz w:val="28"/>
          <w:szCs w:val="28"/>
          <w:shd w:val="clear" w:color="auto" w:fill="FFFFFF"/>
          <w:lang w:val="uk-UA"/>
        </w:rPr>
        <w:t>ня</w:t>
      </w:r>
      <w:r w:rsidRPr="002D3D70">
        <w:rPr>
          <w:color w:val="000000" w:themeColor="text1"/>
          <w:sz w:val="28"/>
          <w:szCs w:val="28"/>
          <w:shd w:val="clear" w:color="auto" w:fill="FFFFFF"/>
          <w:lang w:val="uk-UA"/>
        </w:rPr>
        <w:t>, запит</w:t>
      </w:r>
      <w:r w:rsidR="00A63ABE" w:rsidRPr="002D3D70">
        <w:rPr>
          <w:color w:val="000000" w:themeColor="text1"/>
          <w:sz w:val="28"/>
          <w:szCs w:val="28"/>
          <w:shd w:val="clear" w:color="auto" w:fill="FFFFFF"/>
          <w:lang w:val="uk-UA"/>
        </w:rPr>
        <w:t>и</w:t>
      </w:r>
      <w:r w:rsidRPr="002D3D70">
        <w:rPr>
          <w:color w:val="000000" w:themeColor="text1"/>
          <w:sz w:val="28"/>
          <w:szCs w:val="28"/>
          <w:shd w:val="clear" w:color="auto" w:fill="FFFFFF"/>
          <w:lang w:val="uk-UA"/>
        </w:rPr>
        <w:t xml:space="preserve"> та лист</w:t>
      </w:r>
      <w:r w:rsidR="00A63ABE" w:rsidRPr="002D3D70">
        <w:rPr>
          <w:color w:val="000000" w:themeColor="text1"/>
          <w:sz w:val="28"/>
          <w:szCs w:val="28"/>
          <w:shd w:val="clear" w:color="auto" w:fill="FFFFFF"/>
          <w:lang w:val="uk-UA"/>
        </w:rPr>
        <w:t>и</w:t>
      </w:r>
      <w:r w:rsidRPr="002D3D70">
        <w:rPr>
          <w:color w:val="000000" w:themeColor="text1"/>
          <w:sz w:val="28"/>
          <w:szCs w:val="28"/>
          <w:shd w:val="clear" w:color="auto" w:fill="FFFFFF"/>
          <w:lang w:val="uk-UA"/>
        </w:rPr>
        <w:t xml:space="preserve">  з питань, пов'язаних з моєю депутатською діяльністю, до </w:t>
      </w:r>
      <w:r w:rsidRPr="002D3D70">
        <w:rPr>
          <w:color w:val="000000" w:themeColor="text1"/>
          <w:sz w:val="28"/>
          <w:szCs w:val="28"/>
          <w:lang w:val="uk-UA"/>
        </w:rPr>
        <w:t xml:space="preserve">відповідних державних органів, </w:t>
      </w:r>
      <w:r w:rsidRPr="002D3D70">
        <w:rPr>
          <w:color w:val="000000" w:themeColor="text1"/>
          <w:sz w:val="28"/>
          <w:szCs w:val="28"/>
          <w:shd w:val="clear" w:color="auto" w:fill="FFFFFF"/>
          <w:lang w:val="uk-UA"/>
        </w:rPr>
        <w:t xml:space="preserve">в тому числі правоохоронних та контролюючих органів, </w:t>
      </w:r>
      <w:r w:rsidRPr="002D3D70">
        <w:rPr>
          <w:color w:val="000000" w:themeColor="text1"/>
          <w:sz w:val="28"/>
          <w:szCs w:val="28"/>
          <w:lang w:val="uk-UA"/>
        </w:rPr>
        <w:t>органів місцевого самоврядування,</w:t>
      </w:r>
      <w:r w:rsidRPr="002D3D70">
        <w:rPr>
          <w:color w:val="000000" w:themeColor="text1"/>
          <w:sz w:val="28"/>
          <w:szCs w:val="28"/>
          <w:shd w:val="clear" w:color="auto" w:fill="FFFFFF"/>
          <w:lang w:val="uk-UA"/>
        </w:rPr>
        <w:t xml:space="preserve"> підприємств, установ та організацій, з пропозиціями  здійснити певні дії, вжити заходів</w:t>
      </w:r>
      <w:r w:rsidRPr="002D3D70">
        <w:rPr>
          <w:color w:val="000000" w:themeColor="text1"/>
          <w:sz w:val="28"/>
          <w:szCs w:val="28"/>
          <w:lang w:val="uk-UA"/>
        </w:rPr>
        <w:t xml:space="preserve"> </w:t>
      </w:r>
      <w:r w:rsidRPr="002D3D70">
        <w:rPr>
          <w:color w:val="000000" w:themeColor="text1"/>
          <w:sz w:val="28"/>
          <w:szCs w:val="28"/>
          <w:shd w:val="clear" w:color="auto" w:fill="FFFFFF"/>
          <w:lang w:val="uk-UA"/>
        </w:rPr>
        <w:t xml:space="preserve">реагування чи дати офіційне роз'яснення з питань, віднесених до їх компетенції, а також надано належні відповіді заявникам. </w:t>
      </w:r>
    </w:p>
    <w:p w14:paraId="657C8F08" w14:textId="7CD683D8" w:rsidR="00A74370" w:rsidRPr="002D3D70" w:rsidRDefault="00A74370" w:rsidP="00A74370">
      <w:pPr>
        <w:pStyle w:val="rvps2"/>
        <w:shd w:val="clear" w:color="auto" w:fill="FFFFFF"/>
        <w:spacing w:before="0" w:beforeAutospacing="0" w:after="0" w:afterAutospacing="0"/>
        <w:ind w:firstLine="426"/>
        <w:jc w:val="both"/>
        <w:rPr>
          <w:color w:val="000000" w:themeColor="text1"/>
          <w:sz w:val="28"/>
          <w:szCs w:val="28"/>
          <w:shd w:val="clear" w:color="auto" w:fill="FFFFFF"/>
          <w:lang w:val="uk-UA"/>
        </w:rPr>
      </w:pPr>
      <w:r w:rsidRPr="002D3D70">
        <w:rPr>
          <w:color w:val="000000" w:themeColor="text1"/>
          <w:sz w:val="28"/>
          <w:szCs w:val="28"/>
          <w:shd w:val="clear" w:color="auto" w:fill="FFFFFF"/>
          <w:lang w:val="uk-UA"/>
        </w:rPr>
        <w:t xml:space="preserve">Крім цього, підготовлено різні юридичні документи з питань, актуальних для мешканців Дарницького району та надано </w:t>
      </w:r>
      <w:r w:rsidR="00A63ABE" w:rsidRPr="002D3D70">
        <w:rPr>
          <w:color w:val="000000" w:themeColor="text1"/>
          <w:sz w:val="28"/>
          <w:szCs w:val="28"/>
          <w:shd w:val="clear" w:color="auto" w:fill="FFFFFF"/>
          <w:lang w:val="uk-UA"/>
        </w:rPr>
        <w:t xml:space="preserve">відповідні </w:t>
      </w:r>
      <w:r w:rsidRPr="002D3D70">
        <w:rPr>
          <w:color w:val="000000" w:themeColor="text1"/>
          <w:sz w:val="28"/>
          <w:szCs w:val="28"/>
          <w:shd w:val="clear" w:color="auto" w:fill="FFFFFF"/>
          <w:lang w:val="uk-UA"/>
        </w:rPr>
        <w:t>консультації.</w:t>
      </w:r>
    </w:p>
    <w:p w14:paraId="4C8D00AF" w14:textId="4E6991DB" w:rsidR="008D1089" w:rsidRPr="002D3D70" w:rsidRDefault="00F92785" w:rsidP="00A74370">
      <w:pPr>
        <w:pStyle w:val="rvps2"/>
        <w:shd w:val="clear" w:color="auto" w:fill="FFFFFF"/>
        <w:spacing w:before="0" w:beforeAutospacing="0" w:after="0" w:afterAutospacing="0"/>
        <w:ind w:firstLine="426"/>
        <w:jc w:val="both"/>
        <w:rPr>
          <w:color w:val="000000" w:themeColor="text1"/>
          <w:sz w:val="28"/>
          <w:szCs w:val="28"/>
          <w:shd w:val="clear" w:color="auto" w:fill="FFFFFF"/>
          <w:lang w:val="uk-UA"/>
        </w:rPr>
      </w:pPr>
      <w:r w:rsidRPr="002D3D70">
        <w:rPr>
          <w:color w:val="000000" w:themeColor="text1"/>
          <w:sz w:val="28"/>
          <w:szCs w:val="28"/>
          <w:shd w:val="clear" w:color="auto" w:fill="FFFFFF"/>
          <w:lang w:val="uk-UA"/>
        </w:rPr>
        <w:t xml:space="preserve">Під час звітного періоду </w:t>
      </w:r>
      <w:r w:rsidRPr="002D3D70">
        <w:rPr>
          <w:color w:val="000000" w:themeColor="text1"/>
          <w:sz w:val="28"/>
          <w:szCs w:val="28"/>
          <w:lang w:val="uk-UA"/>
        </w:rPr>
        <w:t>н</w:t>
      </w:r>
      <w:r w:rsidR="008D1089" w:rsidRPr="002D3D70">
        <w:rPr>
          <w:color w:val="000000" w:themeColor="text1"/>
          <w:sz w:val="28"/>
          <w:szCs w:val="28"/>
          <w:lang w:val="uk-UA"/>
        </w:rPr>
        <w:t xml:space="preserve">адавав допомогу мешканцям Дарницького району, а також внутрішньо переміщеним особам з питань, які були </w:t>
      </w:r>
      <w:proofErr w:type="spellStart"/>
      <w:r w:rsidR="008D1089" w:rsidRPr="002D3D70">
        <w:rPr>
          <w:color w:val="000000" w:themeColor="text1"/>
          <w:sz w:val="28"/>
          <w:szCs w:val="28"/>
          <w:lang w:val="uk-UA"/>
        </w:rPr>
        <w:t>життєво</w:t>
      </w:r>
      <w:proofErr w:type="spellEnd"/>
      <w:r w:rsidR="008D1089" w:rsidRPr="002D3D70">
        <w:rPr>
          <w:color w:val="000000" w:themeColor="text1"/>
          <w:sz w:val="28"/>
          <w:szCs w:val="28"/>
          <w:lang w:val="uk-UA"/>
        </w:rPr>
        <w:t xml:space="preserve"> важливі на початку вторгнення російської федерації. Надавав допомогу ЗСУ, в тому числі й фінансову підтримку.</w:t>
      </w:r>
    </w:p>
    <w:p w14:paraId="768819C8" w14:textId="77777777" w:rsidR="00A74370" w:rsidRPr="002D3D70" w:rsidRDefault="00A74370" w:rsidP="00A74370">
      <w:pPr>
        <w:spacing w:after="0" w:line="240" w:lineRule="auto"/>
        <w:ind w:firstLine="426"/>
        <w:jc w:val="both"/>
        <w:rPr>
          <w:rFonts w:ascii="Times New Roman" w:hAnsi="Times New Roman" w:cs="Times New Roman"/>
          <w:color w:val="000000" w:themeColor="text1"/>
          <w:sz w:val="28"/>
          <w:szCs w:val="28"/>
          <w:shd w:val="clear" w:color="auto" w:fill="FFFFFF"/>
          <w:lang w:val="uk-UA"/>
        </w:rPr>
      </w:pPr>
      <w:r w:rsidRPr="002D3D70">
        <w:rPr>
          <w:rFonts w:ascii="Times New Roman" w:hAnsi="Times New Roman" w:cs="Times New Roman"/>
          <w:color w:val="000000" w:themeColor="text1"/>
          <w:sz w:val="28"/>
          <w:szCs w:val="28"/>
          <w:shd w:val="clear" w:color="auto" w:fill="FFFFFF"/>
          <w:lang w:val="uk-UA"/>
        </w:rPr>
        <w:t xml:space="preserve">Моя робота, як депутата Київської міської ради, на цьому не обмежується та не зупиняється. </w:t>
      </w:r>
    </w:p>
    <w:p w14:paraId="689F8171" w14:textId="77777777" w:rsidR="00A74370" w:rsidRPr="002D3D70" w:rsidRDefault="00A74370" w:rsidP="00262D0D">
      <w:pPr>
        <w:pStyle w:val="rvps2"/>
        <w:shd w:val="clear" w:color="auto" w:fill="FFFFFF"/>
        <w:spacing w:before="0" w:beforeAutospacing="0" w:after="0" w:afterAutospacing="0"/>
        <w:ind w:firstLine="426"/>
        <w:jc w:val="both"/>
        <w:rPr>
          <w:color w:val="000000" w:themeColor="text1"/>
          <w:sz w:val="28"/>
          <w:szCs w:val="28"/>
          <w:lang w:val="uk-UA"/>
        </w:rPr>
      </w:pPr>
      <w:r w:rsidRPr="002D3D70">
        <w:rPr>
          <w:color w:val="000000" w:themeColor="text1"/>
          <w:sz w:val="28"/>
          <w:szCs w:val="28"/>
          <w:shd w:val="clear" w:color="auto" w:fill="FFFFFF"/>
          <w:lang w:val="uk-UA"/>
        </w:rPr>
        <w:t xml:space="preserve">Я, як депутат Київської міської  ради, представник інтересів територіальної громади, виборців свого виборчого округу та член ради, </w:t>
      </w:r>
      <w:r w:rsidRPr="002D3D70">
        <w:rPr>
          <w:color w:val="000000" w:themeColor="text1"/>
          <w:sz w:val="28"/>
          <w:szCs w:val="28"/>
          <w:lang w:val="uk-UA"/>
        </w:rPr>
        <w:t>здійснюючи депутатські повноваження, </w:t>
      </w:r>
      <w:r w:rsidRPr="002D3D70">
        <w:rPr>
          <w:color w:val="000000" w:themeColor="text1"/>
          <w:sz w:val="28"/>
          <w:szCs w:val="28"/>
          <w:shd w:val="clear" w:color="auto" w:fill="FFFFFF"/>
          <w:lang w:val="uk-UA"/>
        </w:rPr>
        <w:t>виражав і захищав інтереси громадян, виконував їх доручення, в межах своїх повноважень, наданих законом, брав активну участь у здійсненні місцевого самоврядування.</w:t>
      </w:r>
    </w:p>
    <w:p w14:paraId="4A35C67C" w14:textId="7AFBF4A3" w:rsidR="00A74370" w:rsidRPr="002D3D70" w:rsidRDefault="00A74370" w:rsidP="00262D0D">
      <w:pPr>
        <w:spacing w:after="0" w:line="240" w:lineRule="auto"/>
        <w:ind w:firstLine="426"/>
        <w:jc w:val="both"/>
        <w:rPr>
          <w:rFonts w:ascii="Times New Roman" w:hAnsi="Times New Roman" w:cs="Times New Roman"/>
          <w:color w:val="000000" w:themeColor="text1"/>
          <w:sz w:val="28"/>
          <w:szCs w:val="28"/>
          <w:shd w:val="clear" w:color="auto" w:fill="FFFFFF"/>
          <w:lang w:val="uk-UA"/>
        </w:rPr>
      </w:pPr>
      <w:r w:rsidRPr="002D3D70">
        <w:rPr>
          <w:rFonts w:ascii="Times New Roman" w:hAnsi="Times New Roman" w:cs="Times New Roman"/>
          <w:color w:val="000000" w:themeColor="text1"/>
          <w:sz w:val="28"/>
          <w:szCs w:val="28"/>
          <w:shd w:val="clear" w:color="auto" w:fill="FFFFFF"/>
          <w:lang w:val="uk-UA"/>
        </w:rPr>
        <w:lastRenderedPageBreak/>
        <w:t>Основна увага у моїй роботі приділялася життєдіяльності Дарницького району, його розвитку та злагодженій роботі усіх сфер</w:t>
      </w:r>
      <w:r w:rsidR="00A63ABE" w:rsidRPr="002D3D70">
        <w:rPr>
          <w:rFonts w:ascii="Times New Roman" w:hAnsi="Times New Roman" w:cs="Times New Roman"/>
          <w:color w:val="000000" w:themeColor="text1"/>
          <w:sz w:val="28"/>
          <w:szCs w:val="28"/>
          <w:shd w:val="clear" w:color="auto" w:fill="FFFFFF"/>
          <w:lang w:val="uk-UA"/>
        </w:rPr>
        <w:t>, а також підтримці постраждали</w:t>
      </w:r>
      <w:r w:rsidR="001C42F7" w:rsidRPr="002D3D70">
        <w:rPr>
          <w:rFonts w:ascii="Times New Roman" w:hAnsi="Times New Roman" w:cs="Times New Roman"/>
          <w:color w:val="000000" w:themeColor="text1"/>
          <w:sz w:val="28"/>
          <w:szCs w:val="28"/>
          <w:shd w:val="clear" w:color="auto" w:fill="FFFFFF"/>
          <w:lang w:val="uk-UA"/>
        </w:rPr>
        <w:t>х</w:t>
      </w:r>
      <w:r w:rsidR="00A63ABE" w:rsidRPr="002D3D70">
        <w:rPr>
          <w:rFonts w:ascii="Times New Roman" w:hAnsi="Times New Roman" w:cs="Times New Roman"/>
          <w:color w:val="000000" w:themeColor="text1"/>
          <w:sz w:val="28"/>
          <w:szCs w:val="28"/>
          <w:shd w:val="clear" w:color="auto" w:fill="FFFFFF"/>
          <w:lang w:val="uk-UA"/>
        </w:rPr>
        <w:t xml:space="preserve"> в наслідок російської агресії.</w:t>
      </w:r>
    </w:p>
    <w:p w14:paraId="0C0C553F" w14:textId="32C3C23E" w:rsidR="00A74370" w:rsidRPr="002D3D70" w:rsidRDefault="00A74370" w:rsidP="00262D0D">
      <w:pPr>
        <w:spacing w:after="0" w:line="240" w:lineRule="auto"/>
        <w:ind w:firstLine="426"/>
        <w:jc w:val="both"/>
        <w:rPr>
          <w:rFonts w:ascii="Times New Roman" w:eastAsiaTheme="minorEastAsia" w:hAnsi="Times New Roman" w:cs="Times New Roman"/>
          <w:color w:val="000000" w:themeColor="text1"/>
          <w:sz w:val="28"/>
          <w:szCs w:val="28"/>
          <w:lang w:val="uk-UA" w:eastAsia="ru-RU"/>
        </w:rPr>
      </w:pPr>
      <w:r w:rsidRPr="002D3D70">
        <w:rPr>
          <w:rFonts w:ascii="Times New Roman" w:eastAsiaTheme="minorEastAsia" w:hAnsi="Times New Roman" w:cs="Times New Roman"/>
          <w:color w:val="000000" w:themeColor="text1"/>
          <w:sz w:val="28"/>
          <w:szCs w:val="28"/>
          <w:lang w:val="uk-UA" w:eastAsia="ru-RU"/>
        </w:rPr>
        <w:t xml:space="preserve">Мною і в подальшому будуть вживатися усі можливі заходи, в міру можливостей, в межах моєї компетенції,  щодо покращення життєвих умов мешканців Дарницького району. </w:t>
      </w:r>
    </w:p>
    <w:p w14:paraId="5B0F2B98" w14:textId="77777777" w:rsidR="008D1089" w:rsidRPr="002D3D70" w:rsidRDefault="008D1089" w:rsidP="008D1089">
      <w:pPr>
        <w:pStyle w:val="a4"/>
        <w:shd w:val="clear" w:color="auto" w:fill="FFFFFF"/>
        <w:spacing w:before="0" w:beforeAutospacing="0" w:after="0" w:afterAutospacing="0"/>
        <w:ind w:firstLine="567"/>
        <w:jc w:val="both"/>
        <w:rPr>
          <w:color w:val="000000" w:themeColor="text1"/>
          <w:sz w:val="28"/>
          <w:szCs w:val="28"/>
        </w:rPr>
      </w:pPr>
      <w:r w:rsidRPr="002D3D70">
        <w:rPr>
          <w:color w:val="000000" w:themeColor="text1"/>
          <w:sz w:val="28"/>
          <w:szCs w:val="28"/>
          <w:bdr w:val="none" w:sz="0" w:space="0" w:color="auto" w:frame="1"/>
          <w:shd w:val="clear" w:color="auto" w:fill="FFFFFF"/>
        </w:rPr>
        <w:t>Підбиваючи підсумки звітного періоду, можу стверджувати, що активна і небайдужа участь кожного  мешканця у  житті громади  вестиме нас до нових і відчутних здобутків, дасть сили здолати ворога і принесе довгоочікувану перемогу нашій Україні.</w:t>
      </w:r>
    </w:p>
    <w:p w14:paraId="1AFF9BF8" w14:textId="77777777" w:rsidR="008D1089" w:rsidRPr="002D3D70" w:rsidRDefault="008D1089" w:rsidP="00262D0D">
      <w:pPr>
        <w:spacing w:after="0" w:line="240" w:lineRule="auto"/>
        <w:ind w:firstLine="426"/>
        <w:jc w:val="both"/>
        <w:rPr>
          <w:rFonts w:ascii="Times New Roman" w:eastAsiaTheme="minorEastAsia" w:hAnsi="Times New Roman" w:cs="Times New Roman"/>
          <w:color w:val="000000" w:themeColor="text1"/>
          <w:sz w:val="28"/>
          <w:szCs w:val="28"/>
          <w:lang w:val="uk-UA" w:eastAsia="ru-RU"/>
        </w:rPr>
      </w:pPr>
    </w:p>
    <w:p w14:paraId="223965E2" w14:textId="40056BBF" w:rsidR="001C42F7" w:rsidRPr="002D3D70" w:rsidRDefault="001C42F7" w:rsidP="00262D0D">
      <w:pPr>
        <w:spacing w:after="0" w:line="240" w:lineRule="auto"/>
        <w:ind w:firstLine="426"/>
        <w:jc w:val="both"/>
        <w:rPr>
          <w:rFonts w:ascii="Times New Roman" w:eastAsiaTheme="minorEastAsia" w:hAnsi="Times New Roman" w:cs="Times New Roman"/>
          <w:color w:val="000000" w:themeColor="text1"/>
          <w:sz w:val="28"/>
          <w:szCs w:val="28"/>
          <w:lang w:val="uk-UA" w:eastAsia="ru-RU"/>
        </w:rPr>
      </w:pPr>
    </w:p>
    <w:p w14:paraId="3AACF71F" w14:textId="77777777" w:rsidR="001C42F7" w:rsidRPr="002D3D70" w:rsidRDefault="001C42F7" w:rsidP="001C42F7">
      <w:pPr>
        <w:spacing w:before="20" w:after="20" w:line="240" w:lineRule="auto"/>
        <w:ind w:firstLine="708"/>
        <w:jc w:val="both"/>
        <w:rPr>
          <w:rFonts w:ascii="Times New Roman" w:hAnsi="Times New Roman" w:cs="Times New Roman"/>
          <w:b/>
          <w:color w:val="000000" w:themeColor="text1"/>
          <w:sz w:val="28"/>
          <w:szCs w:val="28"/>
          <w:lang w:val="uk-UA"/>
        </w:rPr>
      </w:pPr>
      <w:r w:rsidRPr="002D3D70">
        <w:rPr>
          <w:rFonts w:ascii="Times New Roman" w:hAnsi="Times New Roman" w:cs="Times New Roman"/>
          <w:b/>
          <w:color w:val="000000" w:themeColor="text1"/>
          <w:sz w:val="28"/>
          <w:szCs w:val="28"/>
          <w:lang w:val="uk-UA"/>
        </w:rPr>
        <w:t>З повагою,</w:t>
      </w:r>
    </w:p>
    <w:p w14:paraId="2B035A53" w14:textId="4CB49491" w:rsidR="001C42F7" w:rsidRPr="002D3D70" w:rsidRDefault="001C42F7" w:rsidP="001C42F7">
      <w:pPr>
        <w:spacing w:before="20" w:after="20" w:line="240" w:lineRule="auto"/>
        <w:jc w:val="both"/>
        <w:rPr>
          <w:rFonts w:ascii="Times New Roman" w:hAnsi="Times New Roman" w:cs="Times New Roman"/>
          <w:color w:val="000000" w:themeColor="text1"/>
          <w:sz w:val="28"/>
          <w:szCs w:val="28"/>
        </w:rPr>
      </w:pPr>
      <w:r w:rsidRPr="002D3D70">
        <w:rPr>
          <w:rFonts w:ascii="Times New Roman" w:hAnsi="Times New Roman" w:cs="Times New Roman"/>
          <w:b/>
          <w:color w:val="000000" w:themeColor="text1"/>
          <w:sz w:val="28"/>
          <w:szCs w:val="28"/>
          <w:lang w:val="uk-UA"/>
        </w:rPr>
        <w:t xml:space="preserve">     Депутат Київської міської ради</w:t>
      </w:r>
      <w:r w:rsidRPr="002D3D70">
        <w:rPr>
          <w:rFonts w:ascii="Times New Roman" w:hAnsi="Times New Roman" w:cs="Times New Roman"/>
          <w:b/>
          <w:color w:val="000000" w:themeColor="text1"/>
          <w:sz w:val="28"/>
          <w:szCs w:val="28"/>
          <w:lang w:val="uk-UA"/>
        </w:rPr>
        <w:tab/>
      </w:r>
      <w:r w:rsidRPr="002D3D70">
        <w:rPr>
          <w:rFonts w:ascii="Times New Roman" w:hAnsi="Times New Roman" w:cs="Times New Roman"/>
          <w:b/>
          <w:color w:val="000000" w:themeColor="text1"/>
          <w:sz w:val="28"/>
          <w:szCs w:val="28"/>
          <w:lang w:val="uk-UA"/>
        </w:rPr>
        <w:tab/>
      </w:r>
      <w:r w:rsidRPr="002D3D70">
        <w:rPr>
          <w:rFonts w:ascii="Times New Roman" w:hAnsi="Times New Roman" w:cs="Times New Roman"/>
          <w:b/>
          <w:color w:val="000000" w:themeColor="text1"/>
          <w:sz w:val="28"/>
          <w:szCs w:val="28"/>
          <w:lang w:val="uk-UA"/>
        </w:rPr>
        <w:tab/>
        <w:t>Сергій КРИМЧАК</w:t>
      </w:r>
    </w:p>
    <w:p w14:paraId="502F0F54" w14:textId="77777777" w:rsidR="00A74370" w:rsidRPr="000347CC" w:rsidRDefault="00A74370" w:rsidP="00A74370">
      <w:pPr>
        <w:spacing w:after="0" w:line="240" w:lineRule="auto"/>
        <w:ind w:firstLine="426"/>
        <w:jc w:val="both"/>
        <w:rPr>
          <w:rFonts w:ascii="Times New Roman" w:hAnsi="Times New Roman" w:cs="Times New Roman"/>
          <w:sz w:val="28"/>
          <w:szCs w:val="28"/>
        </w:rPr>
      </w:pPr>
    </w:p>
    <w:sectPr w:rsidR="00A74370" w:rsidRPr="000347CC" w:rsidSect="00A74370">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3055C"/>
    <w:multiLevelType w:val="hybridMultilevel"/>
    <w:tmpl w:val="02EEA98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A73B76"/>
    <w:multiLevelType w:val="hybridMultilevel"/>
    <w:tmpl w:val="ACAE26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90E2C74"/>
    <w:multiLevelType w:val="hybridMultilevel"/>
    <w:tmpl w:val="25EAF414"/>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932859172">
    <w:abstractNumId w:val="1"/>
  </w:num>
  <w:num w:numId="2" w16cid:durableId="2105413948">
    <w:abstractNumId w:val="2"/>
  </w:num>
  <w:num w:numId="3" w16cid:durableId="27027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25BB"/>
    <w:rsid w:val="000347CC"/>
    <w:rsid w:val="000836E4"/>
    <w:rsid w:val="000A6920"/>
    <w:rsid w:val="000F11F2"/>
    <w:rsid w:val="001C42F7"/>
    <w:rsid w:val="00262D0D"/>
    <w:rsid w:val="002B3D8B"/>
    <w:rsid w:val="002D3D70"/>
    <w:rsid w:val="0037365B"/>
    <w:rsid w:val="003810EC"/>
    <w:rsid w:val="003912D4"/>
    <w:rsid w:val="004076E7"/>
    <w:rsid w:val="00413FE9"/>
    <w:rsid w:val="00432DCE"/>
    <w:rsid w:val="00481600"/>
    <w:rsid w:val="004942E2"/>
    <w:rsid w:val="004A25BB"/>
    <w:rsid w:val="004B43E2"/>
    <w:rsid w:val="004C7646"/>
    <w:rsid w:val="00573A74"/>
    <w:rsid w:val="00621D6C"/>
    <w:rsid w:val="006604D2"/>
    <w:rsid w:val="00706D12"/>
    <w:rsid w:val="00716D49"/>
    <w:rsid w:val="00772891"/>
    <w:rsid w:val="00772CBD"/>
    <w:rsid w:val="007905EC"/>
    <w:rsid w:val="00817B91"/>
    <w:rsid w:val="008D1089"/>
    <w:rsid w:val="008D14C4"/>
    <w:rsid w:val="00985FE9"/>
    <w:rsid w:val="00A2246C"/>
    <w:rsid w:val="00A26852"/>
    <w:rsid w:val="00A63ABE"/>
    <w:rsid w:val="00A74370"/>
    <w:rsid w:val="00AE1212"/>
    <w:rsid w:val="00AE278E"/>
    <w:rsid w:val="00B66DFE"/>
    <w:rsid w:val="00CD3343"/>
    <w:rsid w:val="00E6079B"/>
    <w:rsid w:val="00E75967"/>
    <w:rsid w:val="00EF5930"/>
    <w:rsid w:val="00F03358"/>
    <w:rsid w:val="00F27947"/>
    <w:rsid w:val="00F92785"/>
    <w:rsid w:val="00FC63CA"/>
    <w:rsid w:val="00FD52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D6F5B"/>
  <w15:docId w15:val="{EDA01E72-2A94-47FA-ADA1-47BCAD5FA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43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4370"/>
    <w:pPr>
      <w:ind w:left="720"/>
      <w:contextualSpacing/>
    </w:pPr>
  </w:style>
  <w:style w:type="paragraph" w:customStyle="1" w:styleId="rvps2">
    <w:name w:val="rvps2"/>
    <w:basedOn w:val="a"/>
    <w:rsid w:val="00A743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8D1089"/>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4</Pages>
  <Words>5443</Words>
  <Characters>3104</Characters>
  <Application>Microsoft Office Word</Application>
  <DocSecurity>0</DocSecurity>
  <Lines>25</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Tatyana Donec</cp:lastModifiedBy>
  <cp:revision>36</cp:revision>
  <dcterms:created xsi:type="dcterms:W3CDTF">2022-01-22T23:27:00Z</dcterms:created>
  <dcterms:modified xsi:type="dcterms:W3CDTF">2023-04-03T20:17:00Z</dcterms:modified>
</cp:coreProperties>
</file>